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F8B" w:rsidRPr="00C83CBB" w:rsidRDefault="00E30F8B" w:rsidP="00E30F8B">
      <w:pPr>
        <w:shd w:val="clear" w:color="auto" w:fill="31849B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3CBB">
        <w:rPr>
          <w:rFonts w:ascii="Arial" w:eastAsia="Times New Roman" w:hAnsi="Arial" w:cs="Arial"/>
          <w:b/>
          <w:bCs/>
          <w:color w:val="FFFFFF"/>
          <w:sz w:val="28"/>
          <w:szCs w:val="28"/>
          <w:lang w:eastAsia="fr-FR"/>
        </w:rPr>
        <w:br/>
        <w:t>    PAIDEIA</w:t>
      </w:r>
      <w:r w:rsidRPr="00C83CBB">
        <w:rPr>
          <w:rFonts w:ascii="Arial" w:eastAsia="Times New Roman" w:hAnsi="Arial" w:cs="Arial"/>
          <w:b/>
          <w:bCs/>
          <w:color w:val="FFFFFF"/>
          <w:sz w:val="28"/>
          <w:szCs w:val="28"/>
          <w:lang w:eastAsia="fr-FR"/>
        </w:rPr>
        <w:br/>
        <w:t xml:space="preserve">    </w:t>
      </w:r>
      <w:r w:rsidRPr="00C83CBB">
        <w:rPr>
          <w:rFonts w:ascii="Arial" w:eastAsia="Times New Roman" w:hAnsi="Arial" w:cs="Arial"/>
          <w:b/>
          <w:bCs/>
          <w:i/>
          <w:iCs/>
          <w:color w:val="FFFFFF"/>
          <w:sz w:val="28"/>
          <w:szCs w:val="28"/>
          <w:lang w:eastAsia="fr-FR"/>
        </w:rPr>
        <w:t>Site CPE. Académie de Poitiers</w:t>
      </w:r>
      <w:r w:rsidRPr="00C83CBB">
        <w:rPr>
          <w:rFonts w:ascii="Arial" w:eastAsia="Times New Roman" w:hAnsi="Arial" w:cs="Arial"/>
          <w:b/>
          <w:bCs/>
          <w:color w:val="FFFFFF"/>
          <w:sz w:val="28"/>
          <w:szCs w:val="28"/>
          <w:lang w:eastAsia="fr-FR"/>
        </w:rPr>
        <w:br/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5"/>
        <w:gridCol w:w="6427"/>
      </w:tblGrid>
      <w:tr w:rsidR="00E30F8B" w:rsidRPr="00C83CBB" w:rsidTr="00EF5183">
        <w:trPr>
          <w:tblCellSpacing w:w="0" w:type="dxa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E30F8B" w:rsidRPr="00C83CBB" w:rsidRDefault="00E30F8B" w:rsidP="00EF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3CBB">
              <w:rPr>
                <w:rFonts w:ascii="Arial" w:eastAsia="Times New Roman" w:hAnsi="Arial" w:cs="Arial"/>
                <w:b/>
                <w:bCs/>
                <w:color w:val="974706"/>
                <w:lang w:eastAsia="fr-FR"/>
              </w:rPr>
              <w:br/>
              <w:t> THEMATIQUE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E30F8B" w:rsidRPr="00C83CBB" w:rsidRDefault="00E30F8B" w:rsidP="00EF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3CBB">
              <w:rPr>
                <w:rFonts w:ascii="Arial" w:eastAsia="Times New Roman" w:hAnsi="Arial" w:cs="Arial"/>
                <w:b/>
                <w:bCs/>
                <w:color w:val="974706"/>
                <w:lang w:eastAsia="fr-FR"/>
              </w:rPr>
              <w:br/>
              <w:t> </w:t>
            </w:r>
            <w:r>
              <w:rPr>
                <w:rFonts w:ascii="Arial" w:eastAsia="Times New Roman" w:hAnsi="Arial" w:cs="Arial"/>
                <w:b/>
                <w:bCs/>
                <w:color w:val="974706"/>
                <w:lang w:eastAsia="fr-FR"/>
              </w:rPr>
              <w:t>ACCUEIL 6</w:t>
            </w:r>
            <w:r w:rsidRPr="00C83CBB">
              <w:rPr>
                <w:rFonts w:ascii="Arial" w:eastAsia="Times New Roman" w:hAnsi="Arial" w:cs="Arial"/>
                <w:b/>
                <w:bCs/>
                <w:color w:val="974706"/>
                <w:vertAlign w:val="superscript"/>
                <w:lang w:eastAsia="fr-FR"/>
              </w:rPr>
              <w:t>ème</w:t>
            </w:r>
            <w:r>
              <w:rPr>
                <w:rFonts w:ascii="Arial" w:eastAsia="Times New Roman" w:hAnsi="Arial" w:cs="Arial"/>
                <w:b/>
                <w:bCs/>
                <w:color w:val="974706"/>
                <w:lang w:eastAsia="fr-FR"/>
              </w:rPr>
              <w:t xml:space="preserve"> </w:t>
            </w:r>
            <w:r w:rsidRPr="00C83C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E30F8B" w:rsidRPr="00C83CBB" w:rsidTr="00EF5183">
        <w:trPr>
          <w:trHeight w:val="803"/>
          <w:tblCellSpacing w:w="0" w:type="dxa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E30F8B" w:rsidRPr="00C83CBB" w:rsidRDefault="00E30F8B" w:rsidP="00EF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3CB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br/>
              <w:t> ANNEE SCOLAIRE</w:t>
            </w:r>
            <w:r w:rsidRPr="00C83CB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br/>
              <w:t> 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F8B" w:rsidRPr="003B4B04" w:rsidRDefault="003B4B04" w:rsidP="003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B4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2019-2020</w:t>
            </w:r>
          </w:p>
        </w:tc>
      </w:tr>
      <w:tr w:rsidR="00E30F8B" w:rsidRPr="00C83CBB" w:rsidTr="00EF5183">
        <w:trPr>
          <w:tblCellSpacing w:w="0" w:type="dxa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E30F8B" w:rsidRPr="00C83CBB" w:rsidRDefault="00E30F8B" w:rsidP="00EF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3CB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br/>
              <w:t> </w:t>
            </w:r>
            <w:r w:rsidRPr="00C83CB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br/>
              <w:t> OBJECTIFS DE L’ACTION</w:t>
            </w:r>
            <w:r w:rsidRPr="00C83CB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br/>
              <w:t> </w:t>
            </w:r>
            <w:r w:rsidRPr="00C83CB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br/>
              <w:t> 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F8B" w:rsidRPr="00C83CBB" w:rsidRDefault="003B4B04" w:rsidP="003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Faire connaître les différents espaces et les différents personnels de l’EPLE. Apprendre à se repérer dans ce nouvel environnement.</w:t>
            </w:r>
          </w:p>
        </w:tc>
      </w:tr>
      <w:tr w:rsidR="00E30F8B" w:rsidRPr="00C83CBB" w:rsidTr="00EF5183">
        <w:trPr>
          <w:tblCellSpacing w:w="0" w:type="dxa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E30F8B" w:rsidRPr="00C83CBB" w:rsidRDefault="00E30F8B" w:rsidP="00EF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3CB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br/>
              <w:t> </w:t>
            </w:r>
            <w:r w:rsidRPr="00C83CB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br/>
              <w:t> </w:t>
            </w:r>
            <w:r w:rsidRPr="00C83CB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br/>
              <w:t xml:space="preserve"> CONTENU DE L’ACTION </w:t>
            </w:r>
            <w:r w:rsidRPr="00C83CB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br/>
              <w:t> </w:t>
            </w:r>
            <w:r w:rsidRPr="00C83C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(En quelques lignes)</w:t>
            </w:r>
            <w:r w:rsidRPr="00C83CB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br/>
              <w:t>  </w:t>
            </w:r>
            <w:r w:rsidRPr="00C83CB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br/>
              <w:t> </w:t>
            </w:r>
          </w:p>
          <w:p w:rsidR="00E30F8B" w:rsidRPr="00C83CBB" w:rsidRDefault="00E30F8B" w:rsidP="00EF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3C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F8B" w:rsidRPr="00C83CBB" w:rsidRDefault="00E30F8B" w:rsidP="00EF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3CBB">
              <w:rPr>
                <w:rFonts w:ascii="Arial" w:eastAsia="Times New Roman" w:hAnsi="Arial" w:cs="Arial"/>
                <w:b/>
                <w:bCs/>
                <w:color w:val="974706"/>
                <w:lang w:eastAsia="fr-FR"/>
              </w:rPr>
              <w:br/>
              <w:t> </w:t>
            </w:r>
          </w:p>
          <w:p w:rsidR="00E30F8B" w:rsidRPr="00C83CBB" w:rsidRDefault="003B4B04" w:rsidP="003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jour de la rentrée des 6èmes, les élèves participent à une course d’orientation. Chaque groupe de 5 élèves disposent d’un livret avec des énigmes, devinettes et labyrinthes qui représentent une étape, un lieu et un personnel à découvrir. Les professeurs sont dans leurs salles, la vie scolaire dans leur espace, l’administration… Et à chaque rencontre, les élèves reçoivent une nouvelle énigme…</w:t>
            </w:r>
          </w:p>
          <w:p w:rsidR="00E30F8B" w:rsidRPr="00C83CBB" w:rsidRDefault="00E30F8B" w:rsidP="00EF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3C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E30F8B" w:rsidRPr="00C83CBB" w:rsidRDefault="00E30F8B" w:rsidP="00EF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3C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E30F8B" w:rsidRPr="00C83CBB" w:rsidRDefault="00E30F8B" w:rsidP="00EF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3C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E30F8B" w:rsidRPr="00C83CBB" w:rsidRDefault="00E30F8B" w:rsidP="00EF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3C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E30F8B" w:rsidRPr="00C83CBB" w:rsidTr="00EF5183">
        <w:trPr>
          <w:tblCellSpacing w:w="0" w:type="dxa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E30F8B" w:rsidRPr="00C83CBB" w:rsidRDefault="00E30F8B" w:rsidP="00EF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3CB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br/>
              <w:t> </w:t>
            </w:r>
            <w:r w:rsidRPr="00C83CB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br/>
              <w:t> PRINCIPAUX RESULTATS </w:t>
            </w:r>
            <w:r w:rsidRPr="00C83CB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br/>
              <w:t> </w:t>
            </w:r>
          </w:p>
          <w:p w:rsidR="00E30F8B" w:rsidRPr="00C83CBB" w:rsidRDefault="00E30F8B" w:rsidP="00EF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3C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F8B" w:rsidRPr="00C83CBB" w:rsidRDefault="00E30F8B" w:rsidP="00EF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3C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E30F8B" w:rsidRPr="00C83CBB" w:rsidRDefault="00E30F8B" w:rsidP="00EF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3C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E30F8B" w:rsidRDefault="003B4B04" w:rsidP="003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Des résultats très positifs qui rassurent les élèves. Cela leur permet de se familiariser avec le collège et les différents services et personnels.</w:t>
            </w:r>
          </w:p>
          <w:p w:rsidR="00E30F8B" w:rsidRPr="00C83CBB" w:rsidRDefault="003B4B04" w:rsidP="003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élèves apprennent aussi à se connaître entre eux.</w:t>
            </w:r>
          </w:p>
          <w:p w:rsidR="00E30F8B" w:rsidRPr="00C83CBB" w:rsidRDefault="00E30F8B" w:rsidP="00EF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3C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E30F8B" w:rsidRPr="00C83CBB" w:rsidTr="00EF5183">
        <w:trPr>
          <w:tblCellSpacing w:w="0" w:type="dxa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E30F8B" w:rsidRPr="00C83CBB" w:rsidRDefault="00E30F8B" w:rsidP="00EF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3CB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br/>
              <w:t> CONTACT</w:t>
            </w:r>
            <w:r w:rsidRPr="00C83CB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br/>
              <w:t> </w:t>
            </w:r>
            <w:r w:rsidRPr="00C83C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(+ Adresse mail)</w:t>
            </w:r>
          </w:p>
          <w:p w:rsidR="00E30F8B" w:rsidRPr="00C83CBB" w:rsidRDefault="00E30F8B" w:rsidP="00EF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3C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B04" w:rsidRDefault="00E30F8B" w:rsidP="00EF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3C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="003B4B0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Lucie </w:t>
            </w:r>
            <w:proofErr w:type="spellStart"/>
            <w:r w:rsidR="003B4B0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Appercé</w:t>
            </w:r>
            <w:proofErr w:type="spellEnd"/>
            <w:r w:rsidR="003B4B0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CPE au collège Georges Texier à Saint Jean d’Angély. 05-46-32-04-13. </w:t>
            </w:r>
          </w:p>
          <w:p w:rsidR="00E30F8B" w:rsidRPr="00C83CBB" w:rsidRDefault="003B4B04" w:rsidP="00EF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Adresse mail : lucie.apperce@ac-poitiers.fr</w:t>
            </w:r>
          </w:p>
        </w:tc>
      </w:tr>
      <w:tr w:rsidR="00E30F8B" w:rsidRPr="00C83CBB" w:rsidTr="00EF5183">
        <w:trPr>
          <w:tblCellSpacing w:w="0" w:type="dxa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E30F8B" w:rsidRPr="00C83CBB" w:rsidRDefault="00E30F8B" w:rsidP="00EF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3C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E30F8B" w:rsidRPr="00C83CBB" w:rsidRDefault="00E30F8B" w:rsidP="00EF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3CB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br/>
              <w:t> QUELQUE CHOSE A AJOUTER ?</w:t>
            </w:r>
            <w:r w:rsidRPr="00C83CB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br/>
              <w:t> </w:t>
            </w:r>
          </w:p>
          <w:p w:rsidR="00E30F8B" w:rsidRPr="00C83CBB" w:rsidRDefault="00E30F8B" w:rsidP="00EF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3C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F8B" w:rsidRPr="00C83CBB" w:rsidRDefault="00E30F8B" w:rsidP="00EF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3C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E30F8B" w:rsidRPr="00C83CBB" w:rsidRDefault="00E30F8B" w:rsidP="00EF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3C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E30F8B" w:rsidRPr="00C83CBB" w:rsidRDefault="00E30F8B" w:rsidP="00EF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3C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E30F8B" w:rsidRPr="00C83CBB" w:rsidRDefault="00E30F8B" w:rsidP="00EF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3C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bookmarkStart w:id="0" w:name="_GoBack"/>
            <w:bookmarkEnd w:id="0"/>
          </w:p>
          <w:p w:rsidR="00E30F8B" w:rsidRPr="00C83CBB" w:rsidRDefault="00E30F8B" w:rsidP="00EF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3C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E30F8B" w:rsidRPr="00C83CBB" w:rsidRDefault="00E30F8B" w:rsidP="00EF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3C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E30F8B" w:rsidRPr="00C83CBB" w:rsidRDefault="00E30F8B" w:rsidP="00EF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3C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E30F8B" w:rsidRPr="00C83CBB" w:rsidRDefault="00E30F8B" w:rsidP="00EF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3C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E30F8B" w:rsidRPr="00C83CBB" w:rsidRDefault="00E30F8B" w:rsidP="00EF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3C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E30F8B" w:rsidRPr="00C83CBB" w:rsidRDefault="00E30F8B" w:rsidP="00EF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3C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E30F8B" w:rsidRPr="00C83CBB" w:rsidRDefault="00E30F8B" w:rsidP="00E30F8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3CBB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 </w:t>
      </w:r>
    </w:p>
    <w:p w:rsidR="00E30F8B" w:rsidRPr="00C83CBB" w:rsidRDefault="00E30F8B" w:rsidP="00E30F8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3CBB">
        <w:rPr>
          <w:rFonts w:ascii="Arial" w:eastAsia="Times New Roman" w:hAnsi="Arial" w:cs="Arial"/>
          <w:b/>
          <w:bCs/>
          <w:i/>
          <w:iCs/>
          <w:color w:val="000000"/>
          <w:lang w:eastAsia="fr-FR"/>
        </w:rPr>
        <w:t>Merci de renvoyer à</w:t>
      </w:r>
      <w:r w:rsidRPr="00C83CBB">
        <w:rPr>
          <w:rFonts w:ascii="Arial" w:eastAsia="Times New Roman" w:hAnsi="Arial" w:cs="Arial"/>
          <w:b/>
          <w:bCs/>
          <w:color w:val="000000"/>
          <w:lang w:eastAsia="fr-FR"/>
        </w:rPr>
        <w:t> </w:t>
      </w:r>
      <w:hyperlink r:id="rId4" w:history="1">
        <w:r w:rsidRPr="00C83CBB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>stephane.bravard@univ-poitiers.fr</w:t>
        </w:r>
      </w:hyperlink>
      <w:r w:rsidRPr="00C83CBB">
        <w:rPr>
          <w:rFonts w:ascii="Arial" w:eastAsia="Times New Roman" w:hAnsi="Arial" w:cs="Arial"/>
          <w:b/>
          <w:bCs/>
          <w:color w:val="000000"/>
          <w:lang w:eastAsia="fr-FR"/>
        </w:rPr>
        <w:t> </w:t>
      </w:r>
    </w:p>
    <w:p w:rsidR="009047F3" w:rsidRDefault="009047F3"/>
    <w:sectPr w:rsidR="0090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8B"/>
    <w:rsid w:val="003B4B04"/>
    <w:rsid w:val="009047F3"/>
    <w:rsid w:val="00E3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EE87"/>
  <w15:chartTrackingRefBased/>
  <w15:docId w15:val="{1589A047-34C4-42A1-AF92-269CE903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F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B4B0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B4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phane.bravard@univ-poitie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BRAVARD Stéphane</dc:creator>
  <cp:keywords/>
  <dc:description/>
  <cp:lastModifiedBy>lucie apperce</cp:lastModifiedBy>
  <cp:revision>2</cp:revision>
  <dcterms:created xsi:type="dcterms:W3CDTF">2019-07-09T14:06:00Z</dcterms:created>
  <dcterms:modified xsi:type="dcterms:W3CDTF">2019-07-09T14:06:00Z</dcterms:modified>
</cp:coreProperties>
</file>