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24" w:rsidRDefault="00AB1524" w:rsidP="00A463F3">
      <w:pPr>
        <w:jc w:val="center"/>
        <w:rPr>
          <w:rFonts w:ascii="Times New Roman" w:hAnsi="Times New Roman" w:cs="Times New Roman"/>
          <w:b/>
          <w:bCs/>
          <w:sz w:val="28"/>
          <w:szCs w:val="28"/>
        </w:rPr>
      </w:pPr>
      <w:r w:rsidRPr="00A463F3">
        <w:rPr>
          <w:rFonts w:ascii="Times New Roman" w:hAnsi="Times New Roman" w:cs="Times New Roman"/>
          <w:b/>
          <w:bCs/>
          <w:sz w:val="28"/>
          <w:szCs w:val="28"/>
        </w:rPr>
        <w:t>Séance n° 3 : Les migrations internationales</w:t>
      </w:r>
    </w:p>
    <w:p w:rsidR="00AB1524" w:rsidRPr="00A463F3" w:rsidRDefault="00AB1524" w:rsidP="00A463F3">
      <w:pPr>
        <w:jc w:val="center"/>
        <w:rPr>
          <w:rFonts w:ascii="Times New Roman" w:hAnsi="Times New Roman" w:cs="Times New Roman"/>
          <w:b/>
          <w:bCs/>
          <w:sz w:val="28"/>
          <w:szCs w:val="28"/>
        </w:rPr>
      </w:pPr>
    </w:p>
    <w:p w:rsidR="00AB1524" w:rsidRDefault="00AB1524" w:rsidP="00A463F3">
      <w:pPr>
        <w:jc w:val="both"/>
        <w:rPr>
          <w:rFonts w:ascii="Times New Roman" w:hAnsi="Times New Roman" w:cs="Times New Roman"/>
          <w:i/>
          <w:iCs/>
        </w:rPr>
      </w:pPr>
      <w:r w:rsidRPr="00A463F3">
        <w:rPr>
          <w:rFonts w:ascii="Times New Roman" w:hAnsi="Times New Roman" w:cs="Times New Roman"/>
          <w:u w:val="single"/>
        </w:rPr>
        <w:t>Problématique </w:t>
      </w:r>
      <w:r w:rsidRPr="00A463F3">
        <w:rPr>
          <w:rFonts w:ascii="Times New Roman" w:hAnsi="Times New Roman" w:cs="Times New Roman"/>
        </w:rPr>
        <w:t xml:space="preserve">: </w:t>
      </w:r>
      <w:r w:rsidRPr="00A463F3">
        <w:rPr>
          <w:rFonts w:ascii="Times New Roman" w:hAnsi="Times New Roman" w:cs="Times New Roman"/>
          <w:i/>
          <w:iCs/>
        </w:rPr>
        <w:t>Commen</w:t>
      </w:r>
      <w:r>
        <w:rPr>
          <w:rFonts w:ascii="Times New Roman" w:hAnsi="Times New Roman" w:cs="Times New Roman"/>
          <w:i/>
          <w:iCs/>
        </w:rPr>
        <w:t>t les migrations internationales,</w:t>
      </w:r>
      <w:r w:rsidRPr="00A463F3">
        <w:rPr>
          <w:rFonts w:ascii="Times New Roman" w:hAnsi="Times New Roman" w:cs="Times New Roman"/>
          <w:i/>
          <w:iCs/>
        </w:rPr>
        <w:t xml:space="preserve"> en impliquant à la </w:t>
      </w:r>
      <w:r>
        <w:rPr>
          <w:rFonts w:ascii="Times New Roman" w:hAnsi="Times New Roman" w:cs="Times New Roman"/>
          <w:i/>
          <w:iCs/>
        </w:rPr>
        <w:t>fois pays du nord et pays du sud,</w:t>
      </w:r>
      <w:r w:rsidRPr="00A463F3">
        <w:rPr>
          <w:rFonts w:ascii="Times New Roman" w:hAnsi="Times New Roman" w:cs="Times New Roman"/>
          <w:i/>
          <w:iCs/>
        </w:rPr>
        <w:t xml:space="preserve"> constituent-elles un phénomène majeur de la mondialisation ainsi qu’un nouveau défi à relever ? </w:t>
      </w:r>
    </w:p>
    <w:p w:rsidR="00AB1524" w:rsidRDefault="00AB1524" w:rsidP="00A463F3">
      <w:pPr>
        <w:jc w:val="both"/>
        <w:rPr>
          <w:rFonts w:ascii="Times New Roman" w:hAnsi="Times New Roman" w:cs="Times New Roman"/>
          <w:i/>
          <w:iCs/>
        </w:rPr>
      </w:pPr>
    </w:p>
    <w:p w:rsidR="00AB1524" w:rsidRDefault="00AB1524" w:rsidP="00A463F3">
      <w:pPr>
        <w:jc w:val="both"/>
        <w:rPr>
          <w:rFonts w:ascii="Times New Roman" w:hAnsi="Times New Roman" w:cs="Times New Roman"/>
          <w:i/>
          <w:iCs/>
        </w:rPr>
      </w:pPr>
    </w:p>
    <w:p w:rsidR="00AB1524" w:rsidRDefault="00AB1524" w:rsidP="003533B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5931F4">
        <w:rPr>
          <w:rFonts w:ascii="Times New Roman" w:hAnsi="Times New Roman" w:cs="Times New Roman"/>
          <w:b/>
          <w:bCs/>
          <w:u w:val="single"/>
        </w:rPr>
        <w:t>Objectif :</w:t>
      </w:r>
      <w:r>
        <w:rPr>
          <w:rFonts w:ascii="Times New Roman" w:hAnsi="Times New Roman" w:cs="Times New Roman"/>
        </w:rPr>
        <w:t xml:space="preserve"> </w:t>
      </w:r>
      <w:r w:rsidRPr="003533BE">
        <w:rPr>
          <w:rFonts w:ascii="Times New Roman" w:hAnsi="Times New Roman" w:cs="Times New Roman"/>
          <w:b/>
          <w:bCs/>
        </w:rPr>
        <w:t>comprendre les flux migratoires internationaux en identifiant les acteurs et leurs motivations</w:t>
      </w:r>
    </w:p>
    <w:p w:rsidR="00AB1524" w:rsidRDefault="00AB1524" w:rsidP="003533B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 Les hommes ont toujours migré en quête d’une vie meilleure mais aujourd’hui ce phénomène connaît une ampleur sans précédent. En 1975, on comptait 75 millions de migrants dans le monde, aujourd’hui ils sont 250 millions soit un peu plus de 3% de la population mondiale.</w:t>
      </w:r>
    </w:p>
    <w:p w:rsidR="00AB1524" w:rsidRDefault="00AB1524" w:rsidP="003533B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Pour rendre compte de ce phénomène majeur, votre mission va consister à réaliser un carnet de voyage du migrant d’aujourd’hui. Pour cela, vous disposerez d’un web-documentaire dont il faudra faire la lecture et l’analyse, de l’aide de deux de vos camarades et de votre professeur mais aussi de coups de pouce qu’il ne faudra pas hésiter à utiliser selon vos besoins.</w:t>
      </w:r>
    </w:p>
    <w:p w:rsidR="00AB1524" w:rsidRDefault="00AB1524" w:rsidP="00A463F3">
      <w:pPr>
        <w:jc w:val="both"/>
        <w:rPr>
          <w:rFonts w:ascii="Times New Roman" w:hAnsi="Times New Roman" w:cs="Times New Roman"/>
        </w:rPr>
      </w:pPr>
    </w:p>
    <w:p w:rsidR="00AB1524" w:rsidRDefault="00AB1524" w:rsidP="00A463F3">
      <w:pPr>
        <w:jc w:val="both"/>
        <w:rPr>
          <w:rFonts w:ascii="Times New Roman" w:hAnsi="Times New Roman" w:cs="Times New Roman"/>
        </w:rPr>
      </w:pPr>
      <w:r w:rsidRPr="0065601F">
        <w:rPr>
          <w:rFonts w:ascii="Times New Roman" w:hAnsi="Times New Roman" w:cs="Times New Roman"/>
          <w:u w:val="single"/>
        </w:rPr>
        <w:t>Capacités travaillées</w:t>
      </w:r>
      <w:r>
        <w:rPr>
          <w:rFonts w:ascii="Times New Roman" w:hAnsi="Times New Roman" w:cs="Times New Roman"/>
          <w:u w:val="single"/>
        </w:rPr>
        <w:t xml:space="preserve"> en géographie et EMC</w:t>
      </w:r>
      <w:r>
        <w:rPr>
          <w:rFonts w:ascii="Times New Roman" w:hAnsi="Times New Roman" w:cs="Times New Roman"/>
        </w:rPr>
        <w:t> :</w:t>
      </w:r>
    </w:p>
    <w:p w:rsidR="00AB1524" w:rsidRPr="0065601F" w:rsidRDefault="00AB1524" w:rsidP="0065601F">
      <w:pPr>
        <w:jc w:val="both"/>
        <w:rPr>
          <w:rFonts w:ascii="Times New Roman" w:hAnsi="Times New Roman" w:cs="Times New Roman"/>
        </w:rPr>
      </w:pPr>
      <w:r w:rsidRPr="0065601F">
        <w:rPr>
          <w:rFonts w:ascii="Times New Roman" w:hAnsi="Times New Roman" w:cs="Times New Roman"/>
        </w:rPr>
        <w:t xml:space="preserve">      - décrire et caractériser une situation géographique</w:t>
      </w:r>
    </w:p>
    <w:p w:rsidR="00AB1524" w:rsidRPr="0065601F" w:rsidRDefault="00AB1524" w:rsidP="0065601F">
      <w:pPr>
        <w:jc w:val="both"/>
        <w:rPr>
          <w:rFonts w:ascii="Times New Roman" w:hAnsi="Times New Roman" w:cs="Times New Roman"/>
        </w:rPr>
      </w:pPr>
      <w:r w:rsidRPr="0065601F">
        <w:rPr>
          <w:rFonts w:ascii="Times New Roman" w:hAnsi="Times New Roman" w:cs="Times New Roman"/>
        </w:rPr>
        <w:t xml:space="preserve">     -  relever, classer et hiérarchiser les informations contenues dans le web</w:t>
      </w:r>
      <w:r>
        <w:rPr>
          <w:rFonts w:ascii="Times New Roman" w:hAnsi="Times New Roman" w:cs="Times New Roman"/>
        </w:rPr>
        <w:t>-documentaire</w:t>
      </w:r>
    </w:p>
    <w:p w:rsidR="00AB1524" w:rsidRPr="0065601F" w:rsidRDefault="00AB1524" w:rsidP="0065601F">
      <w:pPr>
        <w:jc w:val="both"/>
        <w:rPr>
          <w:rFonts w:ascii="Times New Roman" w:hAnsi="Times New Roman" w:cs="Times New Roman"/>
        </w:rPr>
      </w:pPr>
      <w:r w:rsidRPr="0065601F">
        <w:rPr>
          <w:rFonts w:ascii="Times New Roman" w:hAnsi="Times New Roman" w:cs="Times New Roman"/>
        </w:rPr>
        <w:t xml:space="preserve">      - repérer des informations identiques ou complémentaires dans un web</w:t>
      </w:r>
      <w:r>
        <w:rPr>
          <w:rFonts w:ascii="Times New Roman" w:hAnsi="Times New Roman" w:cs="Times New Roman"/>
        </w:rPr>
        <w:t>-</w:t>
      </w:r>
      <w:r w:rsidRPr="0065601F">
        <w:rPr>
          <w:rFonts w:ascii="Times New Roman" w:hAnsi="Times New Roman" w:cs="Times New Roman"/>
        </w:rPr>
        <w:t xml:space="preserve">documentaire </w:t>
      </w:r>
    </w:p>
    <w:p w:rsidR="00AB1524" w:rsidRDefault="00AB1524" w:rsidP="0065601F">
      <w:pPr>
        <w:jc w:val="both"/>
        <w:rPr>
          <w:rFonts w:ascii="Times New Roman" w:hAnsi="Times New Roman" w:cs="Times New Roman"/>
        </w:rPr>
      </w:pPr>
      <w:r w:rsidRPr="0065601F">
        <w:rPr>
          <w:rFonts w:ascii="Times New Roman" w:hAnsi="Times New Roman" w:cs="Times New Roman"/>
        </w:rPr>
        <w:t xml:space="preserve">      - présenter à l’écrit de maniè</w:t>
      </w:r>
      <w:r>
        <w:rPr>
          <w:rFonts w:ascii="Times New Roman" w:hAnsi="Times New Roman" w:cs="Times New Roman"/>
        </w:rPr>
        <w:t>re synthétique, grâce à un outil numérique, les informations</w:t>
      </w:r>
      <w:r w:rsidRPr="0065601F">
        <w:rPr>
          <w:rFonts w:ascii="Times New Roman" w:hAnsi="Times New Roman" w:cs="Times New Roman"/>
        </w:rPr>
        <w:t xml:space="preserve"> collectées</w:t>
      </w:r>
    </w:p>
    <w:p w:rsidR="00AB1524" w:rsidRDefault="00AB1524" w:rsidP="0065601F">
      <w:pPr>
        <w:jc w:val="both"/>
        <w:rPr>
          <w:rFonts w:ascii="Times New Roman" w:hAnsi="Times New Roman" w:cs="Times New Roman"/>
        </w:rPr>
      </w:pPr>
      <w:r>
        <w:rPr>
          <w:rFonts w:ascii="Times New Roman" w:hAnsi="Times New Roman" w:cs="Times New Roman"/>
        </w:rPr>
        <w:t xml:space="preserve">      - s’impliquer dans le travail en équipes</w:t>
      </w:r>
    </w:p>
    <w:p w:rsidR="00AB1524" w:rsidRDefault="00AB1524" w:rsidP="0065601F">
      <w:pPr>
        <w:jc w:val="both"/>
        <w:rPr>
          <w:rFonts w:ascii="Times New Roman" w:hAnsi="Times New Roman" w:cs="Times New Roman"/>
        </w:rPr>
      </w:pPr>
      <w:r>
        <w:rPr>
          <w:rFonts w:ascii="Times New Roman" w:hAnsi="Times New Roman" w:cs="Times New Roman"/>
        </w:rPr>
        <w:t xml:space="preserve">      - réfléchir à la spécificité et au rôle des médias à travers l’exemple du web-documentaire </w:t>
      </w:r>
    </w:p>
    <w:p w:rsidR="00AB1524" w:rsidRDefault="00AB1524" w:rsidP="0065601F">
      <w:pPr>
        <w:jc w:val="both"/>
        <w:rPr>
          <w:rFonts w:ascii="Times New Roman" w:hAnsi="Times New Roman" w:cs="Times New Roman"/>
        </w:rPr>
      </w:pPr>
      <w:r>
        <w:rPr>
          <w:rFonts w:ascii="Times New Roman" w:hAnsi="Times New Roman" w:cs="Times New Roman"/>
        </w:rPr>
        <w:t xml:space="preserve">      - exercer son esprit critique</w:t>
      </w:r>
    </w:p>
    <w:p w:rsidR="00AB1524" w:rsidRPr="0065601F" w:rsidRDefault="00AB1524" w:rsidP="0065601F">
      <w:pPr>
        <w:jc w:val="both"/>
        <w:rPr>
          <w:rFonts w:ascii="Times New Roman" w:hAnsi="Times New Roman" w:cs="Times New Roman"/>
        </w:rPr>
      </w:pPr>
      <w:r>
        <w:rPr>
          <w:rFonts w:ascii="Times New Roman" w:hAnsi="Times New Roman" w:cs="Times New Roman"/>
        </w:rPr>
        <w:t xml:space="preserve">     - développer l’expression personnelle et l’argumentation </w:t>
      </w:r>
    </w:p>
    <w:p w:rsidR="00AB1524" w:rsidRDefault="00AB1524" w:rsidP="00A463F3">
      <w:pPr>
        <w:jc w:val="both"/>
        <w:rPr>
          <w:rFonts w:ascii="Times New Roman" w:hAnsi="Times New Roman" w:cs="Times New Roman"/>
        </w:rPr>
      </w:pPr>
    </w:p>
    <w:p w:rsidR="00AB1524" w:rsidRDefault="00AB1524" w:rsidP="0065601F">
      <w:pPr>
        <w:jc w:val="both"/>
        <w:rPr>
          <w:rFonts w:ascii="Times New Roman" w:hAnsi="Times New Roman" w:cs="Times New Roman"/>
        </w:rPr>
      </w:pPr>
    </w:p>
    <w:p w:rsidR="00AB1524" w:rsidRDefault="00AB1524" w:rsidP="0065601F">
      <w:pPr>
        <w:jc w:val="both"/>
        <w:rPr>
          <w:rFonts w:ascii="Times New Roman" w:hAnsi="Times New Roman" w:cs="Times New Roman"/>
        </w:rPr>
      </w:pPr>
    </w:p>
    <w:p w:rsidR="00AB1524" w:rsidRDefault="00AB1524" w:rsidP="0065601F">
      <w:pPr>
        <w:jc w:val="both"/>
        <w:rPr>
          <w:rFonts w:ascii="Times New Roman" w:hAnsi="Times New Roman" w:cs="Times New Roman"/>
        </w:rPr>
      </w:pPr>
    </w:p>
    <w:p w:rsidR="00AB1524" w:rsidRDefault="00AB1524" w:rsidP="0065601F">
      <w:pPr>
        <w:jc w:val="both"/>
        <w:rPr>
          <w:rFonts w:ascii="Times New Roman" w:hAnsi="Times New Roman" w:cs="Times New Roman"/>
        </w:rPr>
      </w:pPr>
    </w:p>
    <w:p w:rsidR="00AB1524" w:rsidRDefault="00AB1524" w:rsidP="0065601F">
      <w:pPr>
        <w:jc w:val="both"/>
        <w:rPr>
          <w:rFonts w:ascii="Times New Roman" w:hAnsi="Times New Roman" w:cs="Times New Roman"/>
          <w:b/>
          <w:bCs/>
          <w:sz w:val="28"/>
          <w:szCs w:val="28"/>
        </w:rPr>
      </w:pPr>
      <w:r w:rsidRPr="00C15D73">
        <w:rPr>
          <w:rFonts w:ascii="Times New Roman" w:hAnsi="Times New Roman" w:cs="Times New Roman"/>
          <w:b/>
          <w:bCs/>
          <w:sz w:val="28"/>
          <w:szCs w:val="28"/>
          <w:u w:val="single"/>
        </w:rPr>
        <w:lastRenderedPageBreak/>
        <w:t>Activité n° 1</w:t>
      </w:r>
      <w:r w:rsidRPr="00C15D73">
        <w:rPr>
          <w:rFonts w:ascii="Times New Roman" w:hAnsi="Times New Roman" w:cs="Times New Roman"/>
          <w:b/>
          <w:bCs/>
          <w:sz w:val="28"/>
          <w:szCs w:val="28"/>
        </w:rPr>
        <w:t xml:space="preserve"> : </w:t>
      </w:r>
      <w:r>
        <w:rPr>
          <w:rFonts w:ascii="Times New Roman" w:hAnsi="Times New Roman" w:cs="Times New Roman"/>
          <w:b/>
          <w:bCs/>
          <w:sz w:val="28"/>
          <w:szCs w:val="28"/>
        </w:rPr>
        <w:t>Je m’interroge : qu’est-ce qu’un web-documentaire ?</w:t>
      </w:r>
    </w:p>
    <w:p w:rsidR="00AB1524" w:rsidRPr="00C15D73" w:rsidRDefault="00AB1524" w:rsidP="00C15D73">
      <w:pPr>
        <w:jc w:val="both"/>
        <w:rPr>
          <w:rFonts w:ascii="Times New Roman" w:hAnsi="Times New Roman" w:cs="Times New Roman"/>
        </w:rPr>
      </w:pPr>
      <w:r>
        <w:rPr>
          <w:rFonts w:ascii="Times New Roman" w:hAnsi="Times New Roman" w:cs="Times New Roman"/>
        </w:rPr>
        <w:t>Vous allez travailler sur un web-documentaire dont voici l’adresse et une impression d’écran de la page d’accueil :</w:t>
      </w:r>
    </w:p>
    <w:p w:rsidR="00AB1524" w:rsidRDefault="00324012" w:rsidP="00C15D73">
      <w:hyperlink r:id="rId7" w:history="1">
        <w:r w:rsidR="00AB1524" w:rsidRPr="005200B7">
          <w:rPr>
            <w:rStyle w:val="Lienhypertexte"/>
          </w:rPr>
          <w:t>http://webdoc.lavoixdunord.fr/grands-reportages/migrants/?_ga=1.69902352.1481014558.1444068000</w:t>
        </w:r>
      </w:hyperlink>
    </w:p>
    <w:p w:rsidR="00AB1524" w:rsidRDefault="00324012" w:rsidP="00C15D73">
      <w:pPr>
        <w:jc w:val="cent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43.25pt;height:224.25pt;visibility:visible">
            <v:imagedata r:id="rId8" o:title="" croptop="6263f" cropleft="1938f" cropright="1858f"/>
          </v:shape>
        </w:pict>
      </w:r>
    </w:p>
    <w:p w:rsidR="00AB1524" w:rsidRDefault="00AB1524" w:rsidP="007168C1">
      <w:pPr>
        <w:jc w:val="both"/>
        <w:rPr>
          <w:rFonts w:ascii="Times New Roman" w:hAnsi="Times New Roman" w:cs="Times New Roman"/>
        </w:rPr>
      </w:pPr>
      <w:r>
        <w:rPr>
          <w:rFonts w:ascii="Times New Roman" w:hAnsi="Times New Roman" w:cs="Times New Roman"/>
        </w:rPr>
        <w:t>A l’aide de ces simples éléments et a</w:t>
      </w:r>
      <w:r w:rsidRPr="007168C1">
        <w:rPr>
          <w:rFonts w:ascii="Times New Roman" w:hAnsi="Times New Roman" w:cs="Times New Roman"/>
        </w:rPr>
        <w:t xml:space="preserve">vant </w:t>
      </w:r>
      <w:r>
        <w:rPr>
          <w:rFonts w:ascii="Times New Roman" w:hAnsi="Times New Roman" w:cs="Times New Roman"/>
        </w:rPr>
        <w:t>même de</w:t>
      </w:r>
      <w:r w:rsidRPr="007168C1">
        <w:rPr>
          <w:rFonts w:ascii="Times New Roman" w:hAnsi="Times New Roman" w:cs="Times New Roman"/>
        </w:rPr>
        <w:t xml:space="preserve"> visionne</w:t>
      </w:r>
      <w:r>
        <w:rPr>
          <w:rFonts w:ascii="Times New Roman" w:hAnsi="Times New Roman" w:cs="Times New Roman"/>
        </w:rPr>
        <w:t xml:space="preserve">r le web-documentaire en classe, </w:t>
      </w:r>
      <w:r w:rsidRPr="007168C1">
        <w:rPr>
          <w:rFonts w:ascii="Times New Roman" w:hAnsi="Times New Roman" w:cs="Times New Roman"/>
        </w:rPr>
        <w:t xml:space="preserve">réfléchissez </w:t>
      </w:r>
      <w:r>
        <w:rPr>
          <w:rFonts w:ascii="Times New Roman" w:hAnsi="Times New Roman" w:cs="Times New Roman"/>
        </w:rPr>
        <w:t xml:space="preserve">individuellement </w:t>
      </w:r>
      <w:r w:rsidRPr="007168C1">
        <w:rPr>
          <w:rFonts w:ascii="Times New Roman" w:hAnsi="Times New Roman" w:cs="Times New Roman"/>
        </w:rPr>
        <w:t>à ce que vous allez voir et lire</w:t>
      </w:r>
      <w:r>
        <w:rPr>
          <w:rFonts w:ascii="Times New Roman" w:hAnsi="Times New Roman" w:cs="Times New Roman"/>
        </w:rPr>
        <w:t xml:space="preserve">. Posez-vous </w:t>
      </w:r>
      <w:r w:rsidRPr="007168C1">
        <w:rPr>
          <w:rFonts w:ascii="Times New Roman" w:hAnsi="Times New Roman" w:cs="Times New Roman"/>
        </w:rPr>
        <w:t>quelques questions essentielles auxquelles vous répondrez dans le tableau ci-dessous.</w:t>
      </w:r>
    </w:p>
    <w:tbl>
      <w:tblPr>
        <w:tblW w:w="98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70"/>
        <w:gridCol w:w="6176"/>
      </w:tblGrid>
      <w:tr w:rsidR="00AB1524" w:rsidRPr="00AF7FF7" w:rsidTr="002E6576">
        <w:trPr>
          <w:trHeight w:val="467"/>
        </w:trPr>
        <w:tc>
          <w:tcPr>
            <w:tcW w:w="3670" w:type="dxa"/>
          </w:tcPr>
          <w:p w:rsidR="00AB1524" w:rsidRPr="00AF7FF7" w:rsidRDefault="00AB1524" w:rsidP="00AF7FF7">
            <w:pPr>
              <w:spacing w:after="0" w:line="240" w:lineRule="auto"/>
              <w:rPr>
                <w:rFonts w:ascii="Times New Roman" w:hAnsi="Times New Roman" w:cs="Times New Roman"/>
              </w:rPr>
            </w:pPr>
            <w:r w:rsidRPr="00AF7FF7">
              <w:rPr>
                <w:rFonts w:ascii="Times New Roman" w:hAnsi="Times New Roman" w:cs="Times New Roman"/>
              </w:rPr>
              <w:t>1- Quel est le nom du web-documentaire sur lequel vous allez travailler ?</w:t>
            </w:r>
          </w:p>
        </w:tc>
        <w:tc>
          <w:tcPr>
            <w:tcW w:w="617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rsidTr="002E6576">
        <w:trPr>
          <w:trHeight w:val="1153"/>
        </w:trPr>
        <w:tc>
          <w:tcPr>
            <w:tcW w:w="3670"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 xml:space="preserve">2- Quelle est sa source ? </w:t>
            </w: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Vous semble-t-elle fiable et pourquoi ? Donnez au moins deux arguments.</w:t>
            </w:r>
          </w:p>
        </w:tc>
        <w:tc>
          <w:tcPr>
            <w:tcW w:w="6176"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tc>
      </w:tr>
      <w:tr w:rsidR="00AB1524" w:rsidRPr="00AF7FF7" w:rsidTr="002E6576">
        <w:trPr>
          <w:trHeight w:val="1153"/>
        </w:trPr>
        <w:tc>
          <w:tcPr>
            <w:tcW w:w="3670"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 xml:space="preserve">3- Quel est, selon vous, le thème de ce web-documentaire ? </w:t>
            </w: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Quelles hypothèses pouvez-vous formuler quant à son contenu ?</w:t>
            </w:r>
          </w:p>
        </w:tc>
        <w:tc>
          <w:tcPr>
            <w:tcW w:w="6176"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p>
        </w:tc>
      </w:tr>
      <w:tr w:rsidR="00AB1524" w:rsidRPr="00AF7FF7" w:rsidTr="002E6576">
        <w:trPr>
          <w:trHeight w:val="453"/>
        </w:trPr>
        <w:tc>
          <w:tcPr>
            <w:tcW w:w="3670"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4- Quel support de diffusion utilise-t-il ? Justifiez votre réponse.</w:t>
            </w:r>
          </w:p>
        </w:tc>
        <w:tc>
          <w:tcPr>
            <w:tcW w:w="617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rsidTr="002E6576">
        <w:trPr>
          <w:trHeight w:val="920"/>
        </w:trPr>
        <w:tc>
          <w:tcPr>
            <w:tcW w:w="3670"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5- Quelle forme ce web-documentaire va-t-il prendre selon vous ? autrement dit quels sont les différents types de médias qui peuvent le caractériser ?</w:t>
            </w:r>
          </w:p>
        </w:tc>
        <w:tc>
          <w:tcPr>
            <w:tcW w:w="617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rsidTr="002E6576">
        <w:trPr>
          <w:trHeight w:val="467"/>
        </w:trPr>
        <w:tc>
          <w:tcPr>
            <w:tcW w:w="3670"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6- Quel est l’objectif de son ou de ses réalisateurs ? Formulez une hypothèse.</w:t>
            </w:r>
          </w:p>
        </w:tc>
        <w:tc>
          <w:tcPr>
            <w:tcW w:w="6176" w:type="dxa"/>
          </w:tcPr>
          <w:p w:rsidR="00AB1524" w:rsidRPr="00AF7FF7" w:rsidRDefault="00AB1524" w:rsidP="00AF7FF7">
            <w:pPr>
              <w:spacing w:after="0" w:line="240" w:lineRule="auto"/>
              <w:jc w:val="both"/>
              <w:rPr>
                <w:rFonts w:ascii="Times New Roman" w:hAnsi="Times New Roman" w:cs="Times New Roman"/>
              </w:rPr>
            </w:pPr>
          </w:p>
        </w:tc>
      </w:tr>
    </w:tbl>
    <w:p w:rsidR="00AB1524" w:rsidRDefault="00AB1524" w:rsidP="007168C1">
      <w:pPr>
        <w:jc w:val="both"/>
        <w:rPr>
          <w:rFonts w:ascii="Times New Roman" w:hAnsi="Times New Roman" w:cs="Times New Roman"/>
          <w:b/>
          <w:bCs/>
          <w:sz w:val="28"/>
          <w:szCs w:val="28"/>
          <w:u w:val="single"/>
        </w:rPr>
      </w:pPr>
    </w:p>
    <w:p w:rsidR="00AB1524" w:rsidRDefault="00AB1524" w:rsidP="00015393">
      <w:pPr>
        <w:tabs>
          <w:tab w:val="left" w:pos="1087"/>
        </w:tabs>
        <w:jc w:val="both"/>
        <w:rPr>
          <w:rFonts w:ascii="Times New Roman" w:hAnsi="Times New Roman" w:cs="Times New Roman"/>
          <w:b/>
          <w:bCs/>
          <w:u w:val="single"/>
        </w:rPr>
      </w:pPr>
      <w:r>
        <w:rPr>
          <w:rFonts w:ascii="Times New Roman" w:hAnsi="Times New Roman" w:cs="Times New Roman"/>
          <w:b/>
          <w:bCs/>
          <w:u w:val="single"/>
        </w:rPr>
        <w:lastRenderedPageBreak/>
        <w:t>Après l’activité n° 1</w:t>
      </w:r>
      <w:r w:rsidRPr="007205A6">
        <w:rPr>
          <w:rFonts w:ascii="Times New Roman" w:hAnsi="Times New Roman" w:cs="Times New Roman"/>
          <w:b/>
          <w:bCs/>
        </w:rPr>
        <w:t xml:space="preserve"> : </w:t>
      </w:r>
      <w:r w:rsidRPr="00015393">
        <w:rPr>
          <w:rFonts w:ascii="Times New Roman" w:hAnsi="Times New Roman" w:cs="Times New Roman"/>
        </w:rPr>
        <w:t>Je m’auto-évalue en entourant pour la compétence travaillée, le niveau de maîtrise qui semble être le mien.</w:t>
      </w:r>
      <w:r w:rsidRPr="007205A6">
        <w:rPr>
          <w:rFonts w:ascii="Times New Roman" w:hAnsi="Times New Roman" w:cs="Times New Roman"/>
        </w:rPr>
        <w:t> </w:t>
      </w:r>
    </w:p>
    <w:tbl>
      <w:tblPr>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1817"/>
        <w:gridCol w:w="1847"/>
        <w:gridCol w:w="1980"/>
        <w:gridCol w:w="1979"/>
      </w:tblGrid>
      <w:tr w:rsidR="00AB1524" w:rsidRPr="00AF7FF7">
        <w:trPr>
          <w:trHeight w:val="244"/>
        </w:trPr>
        <w:tc>
          <w:tcPr>
            <w:tcW w:w="2406" w:type="dxa"/>
            <w:vMerge w:val="restart"/>
          </w:tcPr>
          <w:p w:rsidR="00AB1524" w:rsidRPr="00AF7FF7" w:rsidRDefault="00AB1524" w:rsidP="00817416">
            <w:pPr>
              <w:tabs>
                <w:tab w:val="left" w:pos="1087"/>
              </w:tabs>
              <w:spacing w:after="0" w:line="240" w:lineRule="auto"/>
              <w:rPr>
                <w:rFonts w:ascii="Times New Roman" w:hAnsi="Times New Roman" w:cs="Times New Roman"/>
              </w:rPr>
            </w:pPr>
          </w:p>
          <w:p w:rsidR="00AB1524" w:rsidRPr="00AF7FF7" w:rsidRDefault="00AB1524" w:rsidP="00817416">
            <w:pPr>
              <w:tabs>
                <w:tab w:val="left" w:pos="1087"/>
              </w:tabs>
              <w:spacing w:after="0" w:line="240" w:lineRule="auto"/>
              <w:rPr>
                <w:rFonts w:ascii="Times New Roman" w:hAnsi="Times New Roman" w:cs="Times New Roman"/>
              </w:rPr>
            </w:pPr>
          </w:p>
          <w:p w:rsidR="00AB1524" w:rsidRPr="00AF7FF7" w:rsidRDefault="00AB1524" w:rsidP="00817416">
            <w:pPr>
              <w:tabs>
                <w:tab w:val="left" w:pos="1087"/>
              </w:tabs>
              <w:spacing w:after="0" w:line="240" w:lineRule="auto"/>
              <w:rPr>
                <w:rFonts w:ascii="Times New Roman" w:hAnsi="Times New Roman" w:cs="Times New Roman"/>
                <w:i/>
                <w:iCs/>
              </w:rPr>
            </w:pPr>
            <w:r w:rsidRPr="00AF7FF7">
              <w:rPr>
                <w:rFonts w:ascii="Times New Roman" w:hAnsi="Times New Roman" w:cs="Times New Roman"/>
                <w:i/>
                <w:iCs/>
              </w:rPr>
              <w:t>Réfléchir à la spécificité et au rôle des médias à travers l’exemple du web-documentaire</w:t>
            </w: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38"/>
        </w:trPr>
        <w:tc>
          <w:tcPr>
            <w:tcW w:w="2406" w:type="dxa"/>
            <w:vMerge/>
          </w:tcPr>
          <w:p w:rsidR="00AB1524" w:rsidRPr="00AF7FF7" w:rsidRDefault="00AB1524" w:rsidP="00817416">
            <w:pPr>
              <w:tabs>
                <w:tab w:val="left" w:pos="1087"/>
              </w:tabs>
              <w:spacing w:after="0" w:line="240" w:lineRule="auto"/>
              <w:rPr>
                <w:rFonts w:ascii="Times New Roman" w:hAnsi="Times New Roman" w:cs="Times New Roman"/>
              </w:rPr>
            </w:pP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découvre une nouvelle forme de journalisme à travers l’exemple du web-documentaire.</w:t>
            </w: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suis capable de donner une définition de ce qu’est un web-documentaire.</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comprends que ce type de nouveau média me permet de connaître autrement l’actualité, de réfléchir et de me construire ma propre opinion sur un sujet.</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suis capable de produire cette nouvelle forme d’écriture documentaire en classe.</w:t>
            </w:r>
          </w:p>
        </w:tc>
      </w:tr>
    </w:tbl>
    <w:p w:rsidR="00AB1524" w:rsidRDefault="00AB1524" w:rsidP="007168C1">
      <w:pPr>
        <w:jc w:val="both"/>
        <w:rPr>
          <w:rFonts w:ascii="Times New Roman" w:hAnsi="Times New Roman" w:cs="Times New Roman"/>
          <w:b/>
          <w:bCs/>
          <w:sz w:val="28"/>
          <w:szCs w:val="28"/>
          <w:u w:val="single"/>
        </w:rPr>
      </w:pPr>
    </w:p>
    <w:p w:rsidR="00AB1524" w:rsidRDefault="00AB1524" w:rsidP="007168C1">
      <w:pPr>
        <w:jc w:val="both"/>
        <w:rPr>
          <w:rFonts w:ascii="Times New Roman" w:hAnsi="Times New Roman" w:cs="Times New Roman"/>
          <w:b/>
          <w:bCs/>
          <w:sz w:val="28"/>
          <w:szCs w:val="28"/>
        </w:rPr>
      </w:pPr>
      <w:r w:rsidRPr="002F6DE2">
        <w:rPr>
          <w:rFonts w:ascii="Times New Roman" w:hAnsi="Times New Roman" w:cs="Times New Roman"/>
          <w:b/>
          <w:bCs/>
          <w:sz w:val="28"/>
          <w:szCs w:val="28"/>
          <w:u w:val="single"/>
        </w:rPr>
        <w:t>Activité n° 2</w:t>
      </w:r>
      <w:r w:rsidRPr="002F6DE2">
        <w:rPr>
          <w:rFonts w:ascii="Times New Roman" w:hAnsi="Times New Roman" w:cs="Times New Roman"/>
          <w:b/>
          <w:bCs/>
          <w:sz w:val="28"/>
          <w:szCs w:val="28"/>
        </w:rPr>
        <w:t> : Je découvre</w:t>
      </w:r>
      <w:r>
        <w:rPr>
          <w:rFonts w:ascii="Times New Roman" w:hAnsi="Times New Roman" w:cs="Times New Roman"/>
          <w:b/>
          <w:bCs/>
          <w:sz w:val="28"/>
          <w:szCs w:val="28"/>
        </w:rPr>
        <w:t xml:space="preserve"> et j’analyse un</w:t>
      </w:r>
      <w:r w:rsidRPr="002F6DE2">
        <w:rPr>
          <w:rFonts w:ascii="Times New Roman" w:hAnsi="Times New Roman" w:cs="Times New Roman"/>
          <w:b/>
          <w:bCs/>
          <w:sz w:val="28"/>
          <w:szCs w:val="28"/>
        </w:rPr>
        <w:t xml:space="preserve"> web-documentaire</w:t>
      </w:r>
    </w:p>
    <w:p w:rsidR="00AB1524" w:rsidRDefault="00AB1524" w:rsidP="00015393">
      <w:pPr>
        <w:pStyle w:val="Paragraphedeliste"/>
        <w:numPr>
          <w:ilvl w:val="0"/>
          <w:numId w:val="11"/>
        </w:numPr>
        <w:jc w:val="both"/>
        <w:rPr>
          <w:rFonts w:ascii="Times New Roman" w:hAnsi="Times New Roman" w:cs="Times New Roman"/>
        </w:rPr>
      </w:pPr>
      <w:r>
        <w:rPr>
          <w:rFonts w:ascii="Times New Roman" w:hAnsi="Times New Roman" w:cs="Times New Roman"/>
        </w:rPr>
        <w:t>Constituez des équipes de trois élèves.</w:t>
      </w:r>
    </w:p>
    <w:p w:rsidR="00AB1524" w:rsidRDefault="00AB1524" w:rsidP="00125247">
      <w:pPr>
        <w:pStyle w:val="Paragraphedeliste"/>
        <w:numPr>
          <w:ilvl w:val="0"/>
          <w:numId w:val="11"/>
        </w:numPr>
        <w:jc w:val="both"/>
        <w:rPr>
          <w:rFonts w:ascii="Times New Roman" w:hAnsi="Times New Roman" w:cs="Times New Roman"/>
        </w:rPr>
      </w:pPr>
      <w:r>
        <w:rPr>
          <w:rFonts w:ascii="Times New Roman" w:hAnsi="Times New Roman" w:cs="Times New Roman"/>
        </w:rPr>
        <w:t>Organisez-vous ! Chaque équipe prend connaissance du web-documentaire en se partageant le travail.</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1"/>
        <w:gridCol w:w="4417"/>
      </w:tblGrid>
      <w:tr w:rsidR="00AB1524" w:rsidRPr="00AF7FF7">
        <w:tc>
          <w:tcPr>
            <w:tcW w:w="8928" w:type="dxa"/>
            <w:gridSpan w:val="2"/>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Nom de l’équipe : ………………………………………………………………………………….</w:t>
            </w:r>
          </w:p>
          <w:p w:rsidR="00AB1524" w:rsidRPr="00AF7FF7" w:rsidRDefault="00AB1524" w:rsidP="00AF7FF7">
            <w:pPr>
              <w:spacing w:after="0" w:line="240" w:lineRule="auto"/>
              <w:jc w:val="both"/>
              <w:rPr>
                <w:rFonts w:ascii="Times New Roman" w:hAnsi="Times New Roman" w:cs="Times New Roman"/>
              </w:rPr>
            </w:pPr>
          </w:p>
        </w:tc>
      </w:tr>
      <w:tr w:rsidR="00AB1524" w:rsidRPr="00AF7FF7">
        <w:tc>
          <w:tcPr>
            <w:tcW w:w="4511"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Les différentes parties du web-documentaire à lire et à analyser</w:t>
            </w:r>
          </w:p>
        </w:tc>
        <w:tc>
          <w:tcPr>
            <w:tcW w:w="4417"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Prénoms des coéquipiers en charge de chaque partie</w:t>
            </w:r>
          </w:p>
        </w:tc>
      </w:tr>
      <w:tr w:rsidR="00AB1524" w:rsidRPr="00AF7FF7">
        <w:tc>
          <w:tcPr>
            <w:tcW w:w="4511"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7415D4">
            <w:pPr>
              <w:pStyle w:val="Paragraphedeliste"/>
              <w:numPr>
                <w:ilvl w:val="0"/>
                <w:numId w:val="12"/>
              </w:numPr>
              <w:spacing w:after="0" w:line="240" w:lineRule="auto"/>
              <w:jc w:val="both"/>
              <w:rPr>
                <w:rFonts w:ascii="Times New Roman" w:hAnsi="Times New Roman" w:cs="Times New Roman"/>
              </w:rPr>
            </w:pPr>
            <w:r w:rsidRPr="00AF7FF7">
              <w:rPr>
                <w:rFonts w:ascii="Times New Roman" w:hAnsi="Times New Roman" w:cs="Times New Roman"/>
              </w:rPr>
              <w:t>1- Dans la jungle de Calais</w:t>
            </w:r>
          </w:p>
        </w:tc>
        <w:tc>
          <w:tcPr>
            <w:tcW w:w="4417"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w:t>
            </w:r>
          </w:p>
        </w:tc>
      </w:tr>
      <w:tr w:rsidR="00AB1524" w:rsidRPr="00AF7FF7">
        <w:tc>
          <w:tcPr>
            <w:tcW w:w="4511" w:type="dxa"/>
          </w:tcPr>
          <w:p w:rsidR="00AB1524" w:rsidRPr="00AF7FF7" w:rsidRDefault="00AB1524" w:rsidP="00AF7FF7">
            <w:pPr>
              <w:pStyle w:val="Paragraphedeliste"/>
              <w:spacing w:after="0" w:line="240" w:lineRule="auto"/>
              <w:jc w:val="both"/>
              <w:rPr>
                <w:rFonts w:ascii="Times New Roman" w:hAnsi="Times New Roman" w:cs="Times New Roman"/>
              </w:rPr>
            </w:pPr>
          </w:p>
          <w:p w:rsidR="00AB1524" w:rsidRPr="00AF7FF7" w:rsidRDefault="00AB1524" w:rsidP="007415D4">
            <w:pPr>
              <w:pStyle w:val="Paragraphedeliste"/>
              <w:numPr>
                <w:ilvl w:val="0"/>
                <w:numId w:val="12"/>
              </w:numPr>
              <w:spacing w:after="0" w:line="240" w:lineRule="auto"/>
              <w:jc w:val="both"/>
              <w:rPr>
                <w:rFonts w:ascii="Times New Roman" w:hAnsi="Times New Roman" w:cs="Times New Roman"/>
              </w:rPr>
            </w:pPr>
            <w:r w:rsidRPr="00AF7FF7">
              <w:rPr>
                <w:rFonts w:ascii="Times New Roman" w:hAnsi="Times New Roman" w:cs="Times New Roman"/>
              </w:rPr>
              <w:t>2- A l’assaut du tunnel</w:t>
            </w:r>
          </w:p>
        </w:tc>
        <w:tc>
          <w:tcPr>
            <w:tcW w:w="4417"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w:t>
            </w:r>
          </w:p>
        </w:tc>
      </w:tr>
      <w:tr w:rsidR="00AB1524" w:rsidRPr="00AF7FF7">
        <w:tc>
          <w:tcPr>
            <w:tcW w:w="4511" w:type="dxa"/>
          </w:tcPr>
          <w:p w:rsidR="00AB1524" w:rsidRPr="00AF7FF7" w:rsidRDefault="00AB1524" w:rsidP="00AF7FF7">
            <w:pPr>
              <w:pStyle w:val="Paragraphedeliste"/>
              <w:spacing w:after="0" w:line="240" w:lineRule="auto"/>
              <w:jc w:val="both"/>
              <w:rPr>
                <w:rFonts w:ascii="Times New Roman" w:hAnsi="Times New Roman" w:cs="Times New Roman"/>
              </w:rPr>
            </w:pPr>
          </w:p>
          <w:p w:rsidR="00AB1524" w:rsidRPr="00AF7FF7" w:rsidRDefault="00AB1524" w:rsidP="007415D4">
            <w:pPr>
              <w:pStyle w:val="Paragraphedeliste"/>
              <w:numPr>
                <w:ilvl w:val="0"/>
                <w:numId w:val="12"/>
              </w:numPr>
              <w:spacing w:after="0" w:line="240" w:lineRule="auto"/>
              <w:jc w:val="both"/>
              <w:rPr>
                <w:rFonts w:ascii="Times New Roman" w:hAnsi="Times New Roman" w:cs="Times New Roman"/>
              </w:rPr>
            </w:pPr>
            <w:r w:rsidRPr="00AF7FF7">
              <w:rPr>
                <w:rFonts w:ascii="Times New Roman" w:hAnsi="Times New Roman" w:cs="Times New Roman"/>
              </w:rPr>
              <w:t xml:space="preserve">3- </w:t>
            </w:r>
            <w:proofErr w:type="spellStart"/>
            <w:r w:rsidRPr="00AF7FF7">
              <w:rPr>
                <w:rFonts w:ascii="Times New Roman" w:hAnsi="Times New Roman" w:cs="Times New Roman"/>
              </w:rPr>
              <w:t>Welcome</w:t>
            </w:r>
            <w:proofErr w:type="spellEnd"/>
            <w:r w:rsidRPr="00AF7FF7">
              <w:rPr>
                <w:rFonts w:ascii="Times New Roman" w:hAnsi="Times New Roman" w:cs="Times New Roman"/>
              </w:rPr>
              <w:t xml:space="preserve"> to London</w:t>
            </w:r>
          </w:p>
        </w:tc>
        <w:tc>
          <w:tcPr>
            <w:tcW w:w="4417" w:type="dxa"/>
          </w:tcPr>
          <w:p w:rsidR="00AB1524" w:rsidRPr="00AF7FF7" w:rsidRDefault="00AB1524" w:rsidP="00AF7FF7">
            <w:pPr>
              <w:spacing w:after="0" w:line="240" w:lineRule="auto"/>
              <w:jc w:val="both"/>
              <w:rPr>
                <w:rFonts w:ascii="Times New Roman" w:hAnsi="Times New Roman" w:cs="Times New Roman"/>
              </w:rPr>
            </w:pPr>
          </w:p>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w:t>
            </w:r>
          </w:p>
        </w:tc>
      </w:tr>
    </w:tbl>
    <w:p w:rsidR="00AB1524" w:rsidRPr="00125247" w:rsidRDefault="00AB1524" w:rsidP="00125247">
      <w:pPr>
        <w:ind w:left="360"/>
        <w:jc w:val="both"/>
        <w:rPr>
          <w:rFonts w:ascii="Times New Roman" w:hAnsi="Times New Roman" w:cs="Times New Roman"/>
        </w:rPr>
      </w:pPr>
    </w:p>
    <w:p w:rsidR="00AB1524" w:rsidRDefault="00AB1524" w:rsidP="00015393">
      <w:pPr>
        <w:pStyle w:val="Paragraphedeliste"/>
        <w:numPr>
          <w:ilvl w:val="0"/>
          <w:numId w:val="11"/>
        </w:numPr>
        <w:spacing w:after="0" w:line="240" w:lineRule="auto"/>
        <w:jc w:val="both"/>
        <w:rPr>
          <w:rFonts w:ascii="Times New Roman" w:hAnsi="Times New Roman" w:cs="Times New Roman"/>
        </w:rPr>
      </w:pPr>
      <w:r>
        <w:rPr>
          <w:rFonts w:ascii="Times New Roman" w:hAnsi="Times New Roman" w:cs="Times New Roman"/>
        </w:rPr>
        <w:t>Lisez individuellement la partie du web-documentaire dont vous êtes responsable.</w:t>
      </w:r>
    </w:p>
    <w:p w:rsidR="00AB1524" w:rsidRDefault="00AB1524" w:rsidP="00015393">
      <w:pPr>
        <w:pStyle w:val="Paragraphedeliste"/>
        <w:spacing w:after="0" w:line="240" w:lineRule="auto"/>
        <w:jc w:val="both"/>
        <w:rPr>
          <w:rFonts w:ascii="Times New Roman" w:hAnsi="Times New Roman" w:cs="Times New Roman"/>
        </w:rPr>
      </w:pPr>
      <w:r w:rsidRPr="00C200B5">
        <w:rPr>
          <w:rFonts w:ascii="Times New Roman" w:hAnsi="Times New Roman" w:cs="Times New Roman"/>
        </w:rPr>
        <w:t xml:space="preserve">Attention ! La lecture doit être sérieuse et attentive car les éléments d’information qui y sont développés sont complémentaires de ce qui se trouve dans les deux autres parties. </w:t>
      </w:r>
    </w:p>
    <w:p w:rsidR="00AB1524" w:rsidRDefault="00AB1524" w:rsidP="00015393">
      <w:pPr>
        <w:pStyle w:val="Paragraphedeliste"/>
        <w:spacing w:after="0" w:line="240" w:lineRule="auto"/>
        <w:jc w:val="both"/>
        <w:rPr>
          <w:rFonts w:ascii="Times New Roman" w:hAnsi="Times New Roman" w:cs="Times New Roman"/>
        </w:rPr>
      </w:pPr>
    </w:p>
    <w:p w:rsidR="00AB1524" w:rsidRDefault="00AB1524" w:rsidP="00015393">
      <w:pPr>
        <w:pStyle w:val="Paragraphedeliste"/>
        <w:numPr>
          <w:ilvl w:val="0"/>
          <w:numId w:val="11"/>
        </w:numPr>
        <w:spacing w:after="0" w:line="240" w:lineRule="auto"/>
        <w:jc w:val="both"/>
        <w:rPr>
          <w:rFonts w:ascii="Times New Roman" w:hAnsi="Times New Roman" w:cs="Times New Roman"/>
        </w:rPr>
      </w:pPr>
      <w:r>
        <w:rPr>
          <w:rFonts w:ascii="Times New Roman" w:hAnsi="Times New Roman" w:cs="Times New Roman"/>
        </w:rPr>
        <w:t>Prélevez les informations qui vous semblent importantes et dont vous pensez avoir besoin pour la réalisation finale.</w:t>
      </w:r>
    </w:p>
    <w:p w:rsidR="00AB1524" w:rsidRPr="00C200B5" w:rsidRDefault="00AB1524" w:rsidP="00015393">
      <w:pPr>
        <w:pStyle w:val="Paragraphedeliste"/>
        <w:spacing w:after="0" w:line="240" w:lineRule="auto"/>
        <w:jc w:val="both"/>
        <w:rPr>
          <w:rFonts w:ascii="Times New Roman" w:hAnsi="Times New Roman" w:cs="Times New Roman"/>
        </w:rPr>
      </w:pPr>
      <w:r w:rsidRPr="00C200B5">
        <w:rPr>
          <w:rFonts w:ascii="Times New Roman" w:hAnsi="Times New Roman" w:cs="Times New Roman"/>
        </w:rPr>
        <w:t>Attention ! Soyez rigoureux !  Pour réaliser la production finale, à savoir le carnet de voyage d’un migrant d’aujourd’hui, il faut repérer, classer et hiérarchiser les informations.</w:t>
      </w:r>
    </w:p>
    <w:p w:rsidR="00AB1524" w:rsidRDefault="00AB1524" w:rsidP="00015393">
      <w:pPr>
        <w:pStyle w:val="Paragraphedeliste"/>
        <w:spacing w:after="0" w:line="240" w:lineRule="auto"/>
        <w:jc w:val="both"/>
        <w:rPr>
          <w:rFonts w:ascii="Times New Roman" w:hAnsi="Times New Roman" w:cs="Times New Roman"/>
        </w:rPr>
      </w:pPr>
      <w:r>
        <w:rPr>
          <w:rFonts w:ascii="Times New Roman" w:hAnsi="Times New Roman" w:cs="Times New Roman"/>
        </w:rPr>
        <w:t>Si vous avez des difficultés à trouver et à sélectionner les informations, utilisez le coup de pouce que le professeur vous propose …</w:t>
      </w:r>
    </w:p>
    <w:p w:rsidR="00AB1524" w:rsidRDefault="00AB1524" w:rsidP="00015393">
      <w:pPr>
        <w:pStyle w:val="Paragraphedeliste"/>
        <w:spacing w:after="0" w:line="240" w:lineRule="auto"/>
        <w:jc w:val="both"/>
        <w:rPr>
          <w:rFonts w:ascii="Times New Roman" w:hAnsi="Times New Roman" w:cs="Times New Roman"/>
        </w:rPr>
      </w:pPr>
    </w:p>
    <w:p w:rsidR="00AB1524" w:rsidRPr="005E5247" w:rsidRDefault="00AB1524" w:rsidP="00830FD8">
      <w:pPr>
        <w:pStyle w:val="Paragraphedeliste"/>
        <w:numPr>
          <w:ilvl w:val="0"/>
          <w:numId w:val="11"/>
        </w:numPr>
        <w:jc w:val="both"/>
        <w:rPr>
          <w:rFonts w:ascii="Times New Roman" w:hAnsi="Times New Roman" w:cs="Times New Roman"/>
        </w:rPr>
      </w:pPr>
      <w:r>
        <w:rPr>
          <w:rFonts w:ascii="Times New Roman" w:hAnsi="Times New Roman" w:cs="Times New Roman"/>
        </w:rPr>
        <w:t>Coopérez et mutualisez vos données au sein de votre équipe. Cette étape est fondamentale pour la poursuite du travail. Vous devez mettre en commun les informations que vous avez collectées. Discutez-en entre vous ; peut-être que, d’une partie à l’autre, certaines informations se répètent ou se complètent …</w:t>
      </w:r>
    </w:p>
    <w:p w:rsidR="00AB1524" w:rsidRPr="00ED7451" w:rsidRDefault="00AB1524" w:rsidP="00ED7451">
      <w:pPr>
        <w:jc w:val="both"/>
        <w:rPr>
          <w:rFonts w:ascii="Times New Roman" w:hAnsi="Times New Roman" w:cs="Times New Roman"/>
        </w:rPr>
      </w:pPr>
    </w:p>
    <w:p w:rsidR="00AB1524" w:rsidRDefault="00AB1524" w:rsidP="00051864">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lastRenderedPageBreak/>
        <w:t>Coup de pouce pour le</w:t>
      </w:r>
      <w:r w:rsidRPr="003A0DB8">
        <w:rPr>
          <w:rFonts w:ascii="Times New Roman" w:hAnsi="Times New Roman" w:cs="Times New Roman"/>
          <w:b/>
          <w:bCs/>
          <w:sz w:val="24"/>
          <w:szCs w:val="24"/>
        </w:rPr>
        <w:t xml:space="preserve"> prélèvement d’</w:t>
      </w:r>
      <w:r>
        <w:rPr>
          <w:rFonts w:ascii="Times New Roman" w:hAnsi="Times New Roman" w:cs="Times New Roman"/>
          <w:b/>
          <w:bCs/>
          <w:sz w:val="24"/>
          <w:szCs w:val="24"/>
        </w:rPr>
        <w:t>informations</w:t>
      </w:r>
    </w:p>
    <w:p w:rsidR="00AB1524" w:rsidRPr="003A0DB8" w:rsidRDefault="00AB1524" w:rsidP="00051864">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t xml:space="preserve"> P</w:t>
      </w:r>
      <w:r w:rsidRPr="003A0DB8">
        <w:rPr>
          <w:rFonts w:ascii="Times New Roman" w:hAnsi="Times New Roman" w:cs="Times New Roman"/>
          <w:b/>
          <w:bCs/>
          <w:sz w:val="24"/>
          <w:szCs w:val="24"/>
        </w:rPr>
        <w:t>artie n° 1 du web-documentaire intitulée « Dans la jungle de Calais »</w:t>
      </w:r>
    </w:p>
    <w:p w:rsidR="00AB1524" w:rsidRDefault="00AB1524" w:rsidP="00111466">
      <w:pPr>
        <w:pStyle w:val="Titre1"/>
        <w:numPr>
          <w:ilvl w:val="0"/>
          <w:numId w:val="15"/>
        </w:numPr>
        <w:jc w:val="both"/>
        <w:rPr>
          <w:rFonts w:ascii="Times New Roman" w:hAnsi="Times New Roman" w:cs="Times New Roman"/>
          <w:b w:val="0"/>
          <w:bCs w:val="0"/>
          <w:color w:val="auto"/>
          <w:sz w:val="22"/>
          <w:szCs w:val="22"/>
        </w:rPr>
      </w:pPr>
      <w:r w:rsidRPr="00FB652E">
        <w:rPr>
          <w:rFonts w:ascii="Times New Roman" w:hAnsi="Times New Roman" w:cs="Times New Roman"/>
          <w:b w:val="0"/>
          <w:bCs w:val="0"/>
          <w:color w:val="auto"/>
          <w:sz w:val="22"/>
          <w:szCs w:val="22"/>
        </w:rPr>
        <w:t xml:space="preserve">Qu’appelle-t-on « la jungle » de Calais ? </w:t>
      </w:r>
    </w:p>
    <w:p w:rsidR="00AB1524" w:rsidRDefault="00AB1524" w:rsidP="00111466">
      <w:pPr>
        <w:jc w:val="both"/>
      </w:pPr>
    </w:p>
    <w:p w:rsidR="00AB1524" w:rsidRPr="00025639" w:rsidRDefault="00AB1524" w:rsidP="00111466">
      <w:pPr>
        <w:jc w:val="both"/>
      </w:pPr>
    </w:p>
    <w:p w:rsidR="00AB1524" w:rsidRDefault="00AB1524" w:rsidP="00111466">
      <w:pPr>
        <w:pStyle w:val="Paragraphedeliste"/>
        <w:numPr>
          <w:ilvl w:val="0"/>
          <w:numId w:val="15"/>
        </w:numPr>
        <w:jc w:val="both"/>
        <w:rPr>
          <w:rFonts w:ascii="Times New Roman" w:hAnsi="Times New Roman" w:cs="Times New Roman"/>
        </w:rPr>
      </w:pPr>
      <w:r>
        <w:rPr>
          <w:rFonts w:ascii="Times New Roman" w:hAnsi="Times New Roman" w:cs="Times New Roman"/>
        </w:rPr>
        <w:t>Comment se caractérise-t-elle ? (implantation, conditions de vie, conditions d’hygiène, dispositifs d’aide à destination des migrants …)</w:t>
      </w: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Pr="00025639" w:rsidRDefault="00AB1524" w:rsidP="00111466">
      <w:pPr>
        <w:jc w:val="both"/>
        <w:rPr>
          <w:rFonts w:ascii="Times New Roman" w:hAnsi="Times New Roman" w:cs="Times New Roman"/>
        </w:rPr>
      </w:pPr>
    </w:p>
    <w:p w:rsidR="00AB1524" w:rsidRDefault="00AB1524" w:rsidP="00111466">
      <w:pPr>
        <w:pStyle w:val="Paragraphedeliste"/>
        <w:numPr>
          <w:ilvl w:val="0"/>
          <w:numId w:val="15"/>
        </w:numPr>
        <w:jc w:val="both"/>
        <w:rPr>
          <w:rFonts w:ascii="Times New Roman" w:hAnsi="Times New Roman" w:cs="Times New Roman"/>
        </w:rPr>
      </w:pPr>
      <w:r>
        <w:rPr>
          <w:rFonts w:ascii="Times New Roman" w:hAnsi="Times New Roman" w:cs="Times New Roman"/>
        </w:rPr>
        <w:t>Quels migrants y rencontre-t-on ? (origine géographique, origine sociale, objectif, état psychologique et physique …)</w:t>
      </w: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Default="00AB1524" w:rsidP="00111466">
      <w:pPr>
        <w:jc w:val="both"/>
        <w:rPr>
          <w:rFonts w:ascii="Times New Roman" w:hAnsi="Times New Roman" w:cs="Times New Roman"/>
        </w:rPr>
      </w:pPr>
    </w:p>
    <w:p w:rsidR="00AB1524" w:rsidRPr="00025639" w:rsidRDefault="00AB1524" w:rsidP="00111466">
      <w:pPr>
        <w:jc w:val="both"/>
        <w:rPr>
          <w:rFonts w:ascii="Times New Roman" w:hAnsi="Times New Roman" w:cs="Times New Roman"/>
        </w:rPr>
      </w:pPr>
    </w:p>
    <w:p w:rsidR="00AB1524" w:rsidRDefault="00AB1524" w:rsidP="007415D4">
      <w:pPr>
        <w:pStyle w:val="Paragraphedeliste"/>
        <w:numPr>
          <w:ilvl w:val="0"/>
          <w:numId w:val="15"/>
        </w:numPr>
        <w:jc w:val="both"/>
        <w:rPr>
          <w:rFonts w:ascii="Times New Roman" w:hAnsi="Times New Roman" w:cs="Times New Roman"/>
        </w:rPr>
      </w:pPr>
      <w:r>
        <w:rPr>
          <w:rFonts w:ascii="Times New Roman" w:hAnsi="Times New Roman" w:cs="Times New Roman"/>
        </w:rPr>
        <w:t>Relevez dans le tableau ci-dessous les effets négatifs et positifs de la présence migratoire sur le territoire et l’économie locale.</w:t>
      </w:r>
    </w:p>
    <w:tbl>
      <w:tblPr>
        <w:tblW w:w="100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5251"/>
      </w:tblGrid>
      <w:tr w:rsidR="00AB1524" w:rsidRPr="00AF7FF7" w:rsidTr="002E6576">
        <w:trPr>
          <w:trHeight w:val="213"/>
        </w:trPr>
        <w:tc>
          <w:tcPr>
            <w:tcW w:w="4788" w:type="dxa"/>
          </w:tcPr>
          <w:p w:rsidR="00AB1524" w:rsidRPr="00AF7FF7" w:rsidRDefault="00AB1524" w:rsidP="00AF7FF7">
            <w:pPr>
              <w:pStyle w:val="Paragraphedeliste"/>
              <w:spacing w:after="0" w:line="240" w:lineRule="auto"/>
              <w:ind w:left="0"/>
              <w:jc w:val="center"/>
              <w:rPr>
                <w:rFonts w:ascii="Times New Roman" w:hAnsi="Times New Roman" w:cs="Times New Roman"/>
              </w:rPr>
            </w:pPr>
            <w:r w:rsidRPr="00AF7FF7">
              <w:rPr>
                <w:rFonts w:ascii="Times New Roman" w:hAnsi="Times New Roman" w:cs="Times New Roman"/>
              </w:rPr>
              <w:t>Les effets négatifs</w:t>
            </w:r>
          </w:p>
        </w:tc>
        <w:tc>
          <w:tcPr>
            <w:tcW w:w="5251" w:type="dxa"/>
          </w:tcPr>
          <w:p w:rsidR="00AB1524" w:rsidRPr="00AF7FF7" w:rsidRDefault="00AB1524" w:rsidP="00AF7FF7">
            <w:pPr>
              <w:pStyle w:val="Paragraphedeliste"/>
              <w:spacing w:after="0" w:line="240" w:lineRule="auto"/>
              <w:ind w:left="0"/>
              <w:jc w:val="center"/>
              <w:rPr>
                <w:rFonts w:ascii="Times New Roman" w:hAnsi="Times New Roman" w:cs="Times New Roman"/>
              </w:rPr>
            </w:pPr>
            <w:r w:rsidRPr="00AF7FF7">
              <w:rPr>
                <w:rFonts w:ascii="Times New Roman" w:hAnsi="Times New Roman" w:cs="Times New Roman"/>
              </w:rPr>
              <w:t>Les effets positifs</w:t>
            </w:r>
          </w:p>
        </w:tc>
      </w:tr>
      <w:tr w:rsidR="00AB1524" w:rsidRPr="00AF7FF7" w:rsidTr="002E6576">
        <w:trPr>
          <w:trHeight w:val="2932"/>
        </w:trPr>
        <w:tc>
          <w:tcPr>
            <w:tcW w:w="4788" w:type="dxa"/>
          </w:tcPr>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p w:rsidR="00AB1524" w:rsidRPr="00AF7FF7" w:rsidRDefault="00AB1524" w:rsidP="00AF7FF7">
            <w:pPr>
              <w:pStyle w:val="Paragraphedeliste"/>
              <w:spacing w:after="0" w:line="240" w:lineRule="auto"/>
              <w:ind w:left="0"/>
              <w:jc w:val="both"/>
              <w:rPr>
                <w:rFonts w:ascii="Times New Roman" w:hAnsi="Times New Roman" w:cs="Times New Roman"/>
              </w:rPr>
            </w:pPr>
          </w:p>
        </w:tc>
        <w:tc>
          <w:tcPr>
            <w:tcW w:w="5251" w:type="dxa"/>
          </w:tcPr>
          <w:p w:rsidR="00AB1524" w:rsidRPr="00AF7FF7" w:rsidRDefault="00AB1524" w:rsidP="00AF7FF7">
            <w:pPr>
              <w:pStyle w:val="Paragraphedeliste"/>
              <w:spacing w:after="0" w:line="240" w:lineRule="auto"/>
              <w:ind w:left="0"/>
              <w:jc w:val="both"/>
              <w:rPr>
                <w:rFonts w:ascii="Times New Roman" w:hAnsi="Times New Roman" w:cs="Times New Roman"/>
              </w:rPr>
            </w:pPr>
          </w:p>
        </w:tc>
      </w:tr>
    </w:tbl>
    <w:p w:rsidR="00AB1524" w:rsidRDefault="00AB1524" w:rsidP="00025639">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lastRenderedPageBreak/>
        <w:t>Coup de pouce pour le</w:t>
      </w:r>
      <w:r w:rsidRPr="003A0DB8">
        <w:rPr>
          <w:rFonts w:ascii="Times New Roman" w:hAnsi="Times New Roman" w:cs="Times New Roman"/>
          <w:b/>
          <w:bCs/>
          <w:sz w:val="24"/>
          <w:szCs w:val="24"/>
        </w:rPr>
        <w:t xml:space="preserve"> prélèvement d’</w:t>
      </w:r>
      <w:r>
        <w:rPr>
          <w:rFonts w:ascii="Times New Roman" w:hAnsi="Times New Roman" w:cs="Times New Roman"/>
          <w:b/>
          <w:bCs/>
          <w:sz w:val="24"/>
          <w:szCs w:val="24"/>
        </w:rPr>
        <w:t>informations</w:t>
      </w:r>
    </w:p>
    <w:p w:rsidR="00AB1524" w:rsidRPr="007415D4" w:rsidRDefault="00AB1524" w:rsidP="007415D4">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t xml:space="preserve"> </w:t>
      </w:r>
      <w:r w:rsidRPr="007415D4">
        <w:rPr>
          <w:rFonts w:ascii="Times New Roman" w:hAnsi="Times New Roman" w:cs="Times New Roman"/>
          <w:b/>
          <w:bCs/>
        </w:rPr>
        <w:t>Partie n° 2 du web-documentaire intitulée « A l’assaut du tunnel »</w:t>
      </w:r>
    </w:p>
    <w:p w:rsidR="00AB1524" w:rsidRDefault="00AB1524" w:rsidP="00025639">
      <w:pPr>
        <w:pStyle w:val="Paragraphedeliste"/>
        <w:numPr>
          <w:ilvl w:val="0"/>
          <w:numId w:val="16"/>
        </w:numPr>
        <w:jc w:val="both"/>
        <w:rPr>
          <w:rFonts w:ascii="Times New Roman" w:hAnsi="Times New Roman" w:cs="Times New Roman"/>
        </w:rPr>
      </w:pPr>
      <w:r>
        <w:rPr>
          <w:rFonts w:ascii="Times New Roman" w:hAnsi="Times New Roman" w:cs="Times New Roman"/>
        </w:rPr>
        <w:t>Les migrants de « la jungle » de Calais veulent tous rejoindre le site d’Eurotunnel. Récapitulez dans le tableau ci-dessous les informations dont vous disposez dans le web-documentaire.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7686"/>
      </w:tblGrid>
      <w:tr w:rsidR="00AB1524" w:rsidRPr="00AF7FF7">
        <w:tc>
          <w:tcPr>
            <w:tcW w:w="9212" w:type="dxa"/>
            <w:gridSpan w:val="2"/>
          </w:tcPr>
          <w:p w:rsidR="00AB1524" w:rsidRPr="00AF7FF7" w:rsidRDefault="00AB1524" w:rsidP="00AF7FF7">
            <w:pPr>
              <w:spacing w:after="0" w:line="240" w:lineRule="auto"/>
              <w:jc w:val="center"/>
              <w:rPr>
                <w:rFonts w:ascii="Times New Roman" w:hAnsi="Times New Roman" w:cs="Times New Roman"/>
              </w:rPr>
            </w:pPr>
            <w:r w:rsidRPr="00AF7FF7">
              <w:rPr>
                <w:rFonts w:ascii="Times New Roman" w:hAnsi="Times New Roman" w:cs="Times New Roman"/>
              </w:rPr>
              <w:t>« A l’assaut du tunnel »</w:t>
            </w:r>
          </w:p>
        </w:tc>
      </w:tr>
      <w:tr w:rsidR="00AB1524" w:rsidRPr="00AF7FF7">
        <w:tc>
          <w:tcPr>
            <w:tcW w:w="1526"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Qui ?</w:t>
            </w:r>
          </w:p>
        </w:tc>
        <w:tc>
          <w:tcPr>
            <w:tcW w:w="768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tc>
          <w:tcPr>
            <w:tcW w:w="1526"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Quand ?</w:t>
            </w:r>
          </w:p>
        </w:tc>
        <w:tc>
          <w:tcPr>
            <w:tcW w:w="768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tc>
          <w:tcPr>
            <w:tcW w:w="1526"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Où ?</w:t>
            </w:r>
          </w:p>
        </w:tc>
        <w:tc>
          <w:tcPr>
            <w:tcW w:w="768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tc>
          <w:tcPr>
            <w:tcW w:w="1526"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Comment ?</w:t>
            </w:r>
          </w:p>
        </w:tc>
        <w:tc>
          <w:tcPr>
            <w:tcW w:w="7686" w:type="dxa"/>
          </w:tcPr>
          <w:p w:rsidR="00AB1524" w:rsidRPr="00AF7FF7" w:rsidRDefault="00AB1524" w:rsidP="00AF7FF7">
            <w:pPr>
              <w:spacing w:after="0" w:line="240" w:lineRule="auto"/>
              <w:jc w:val="both"/>
              <w:rPr>
                <w:rFonts w:ascii="Times New Roman" w:hAnsi="Times New Roman" w:cs="Times New Roman"/>
              </w:rPr>
            </w:pPr>
          </w:p>
        </w:tc>
      </w:tr>
      <w:tr w:rsidR="00AB1524" w:rsidRPr="00AF7FF7">
        <w:tc>
          <w:tcPr>
            <w:tcW w:w="1526" w:type="dxa"/>
          </w:tcPr>
          <w:p w:rsidR="00AB1524" w:rsidRPr="00AF7FF7" w:rsidRDefault="00AB1524" w:rsidP="00AF7FF7">
            <w:pPr>
              <w:spacing w:after="0" w:line="240" w:lineRule="auto"/>
              <w:jc w:val="both"/>
              <w:rPr>
                <w:rFonts w:ascii="Times New Roman" w:hAnsi="Times New Roman" w:cs="Times New Roman"/>
              </w:rPr>
            </w:pPr>
            <w:r w:rsidRPr="00AF7FF7">
              <w:rPr>
                <w:rFonts w:ascii="Times New Roman" w:hAnsi="Times New Roman" w:cs="Times New Roman"/>
              </w:rPr>
              <w:t>Pourquoi ?</w:t>
            </w:r>
          </w:p>
        </w:tc>
        <w:tc>
          <w:tcPr>
            <w:tcW w:w="7686" w:type="dxa"/>
          </w:tcPr>
          <w:p w:rsidR="00AB1524" w:rsidRPr="00AF7FF7" w:rsidRDefault="00AB1524" w:rsidP="00AF7FF7">
            <w:pPr>
              <w:spacing w:after="0" w:line="240" w:lineRule="auto"/>
              <w:jc w:val="both"/>
              <w:rPr>
                <w:rFonts w:ascii="Times New Roman" w:hAnsi="Times New Roman" w:cs="Times New Roman"/>
              </w:rPr>
            </w:pPr>
          </w:p>
        </w:tc>
      </w:tr>
    </w:tbl>
    <w:p w:rsidR="00AB1524" w:rsidRDefault="00AB1524" w:rsidP="00111466">
      <w:pPr>
        <w:pStyle w:val="Paragraphedeliste"/>
        <w:jc w:val="both"/>
        <w:rPr>
          <w:rFonts w:ascii="Times New Roman" w:hAnsi="Times New Roman" w:cs="Times New Roman"/>
        </w:rPr>
      </w:pPr>
    </w:p>
    <w:p w:rsidR="00AB1524" w:rsidRDefault="00AB1524" w:rsidP="00111466">
      <w:pPr>
        <w:pStyle w:val="Paragraphedeliste"/>
        <w:numPr>
          <w:ilvl w:val="0"/>
          <w:numId w:val="16"/>
        </w:numPr>
        <w:jc w:val="both"/>
        <w:rPr>
          <w:rFonts w:ascii="Times New Roman" w:hAnsi="Times New Roman" w:cs="Times New Roman"/>
        </w:rPr>
      </w:pPr>
      <w:r>
        <w:rPr>
          <w:rFonts w:ascii="Times New Roman" w:hAnsi="Times New Roman" w:cs="Times New Roman"/>
        </w:rPr>
        <w:t>Les migrants traversent beaucoup d’épreuves durant leur voyage. Listez ci-dessous quelques unes de ces difficultés qui rendent leur parcours dangereux.</w:t>
      </w: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111466">
      <w:pPr>
        <w:pStyle w:val="Paragraphedeliste"/>
        <w:numPr>
          <w:ilvl w:val="0"/>
          <w:numId w:val="16"/>
        </w:numPr>
        <w:jc w:val="both"/>
        <w:rPr>
          <w:rFonts w:ascii="Times New Roman" w:hAnsi="Times New Roman" w:cs="Times New Roman"/>
        </w:rPr>
      </w:pPr>
      <w:r>
        <w:rPr>
          <w:rFonts w:ascii="Times New Roman" w:hAnsi="Times New Roman" w:cs="Times New Roman"/>
        </w:rPr>
        <w:t>Pour quelles raisons les migrants prennent-ils autant de risques en entreprenant un tel voyage ? Identifiez-en au moins deux.</w:t>
      </w: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FD6BEC">
      <w:pPr>
        <w:pStyle w:val="Paragraphedeliste"/>
        <w:jc w:val="both"/>
        <w:rPr>
          <w:rFonts w:ascii="Times New Roman" w:hAnsi="Times New Roman" w:cs="Times New Roman"/>
        </w:rPr>
      </w:pPr>
    </w:p>
    <w:p w:rsidR="00AB1524" w:rsidRDefault="00AB1524" w:rsidP="00111466">
      <w:pPr>
        <w:pStyle w:val="Paragraphedeliste"/>
        <w:numPr>
          <w:ilvl w:val="0"/>
          <w:numId w:val="16"/>
        </w:numPr>
        <w:jc w:val="both"/>
        <w:rPr>
          <w:rFonts w:ascii="Times New Roman" w:hAnsi="Times New Roman" w:cs="Times New Roman"/>
        </w:rPr>
      </w:pPr>
      <w:r>
        <w:rPr>
          <w:rFonts w:ascii="Times New Roman" w:hAnsi="Times New Roman" w:cs="Times New Roman"/>
        </w:rPr>
        <w:t>Le choix des migrants se porte presque exclusivement sur l’Angleterre. Repérez deux raisons essentielles expliquant ce choix.</w:t>
      </w:r>
    </w:p>
    <w:p w:rsidR="00AB1524" w:rsidRDefault="00AB1524" w:rsidP="007415D4">
      <w:pPr>
        <w:pStyle w:val="Paragraphedeliste"/>
        <w:ind w:left="0"/>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Pr="00CA12CA" w:rsidRDefault="00AB1524" w:rsidP="007415D4">
      <w:pPr>
        <w:pStyle w:val="Paragraphedeliste"/>
        <w:numPr>
          <w:ilvl w:val="0"/>
          <w:numId w:val="16"/>
        </w:numPr>
        <w:jc w:val="both"/>
        <w:rPr>
          <w:rFonts w:ascii="Times New Roman" w:hAnsi="Times New Roman" w:cs="Times New Roman"/>
        </w:rPr>
      </w:pPr>
      <w:r w:rsidRPr="00CA12CA">
        <w:rPr>
          <w:rFonts w:ascii="Times New Roman" w:hAnsi="Times New Roman" w:cs="Times New Roman"/>
        </w:rPr>
        <w:t>A combien s’élève le coût du voyage pour un migrant et quel rôle jouent les passeurs ?</w:t>
      </w:r>
    </w:p>
    <w:p w:rsidR="00AB1524" w:rsidRDefault="00AB1524" w:rsidP="001E36A8">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lastRenderedPageBreak/>
        <w:t>Coup de pouce pour le</w:t>
      </w:r>
      <w:r w:rsidRPr="003A0DB8">
        <w:rPr>
          <w:rFonts w:ascii="Times New Roman" w:hAnsi="Times New Roman" w:cs="Times New Roman"/>
          <w:b/>
          <w:bCs/>
          <w:sz w:val="24"/>
          <w:szCs w:val="24"/>
        </w:rPr>
        <w:t xml:space="preserve"> prélèvement d’</w:t>
      </w:r>
      <w:r>
        <w:rPr>
          <w:rFonts w:ascii="Times New Roman" w:hAnsi="Times New Roman" w:cs="Times New Roman"/>
          <w:b/>
          <w:bCs/>
          <w:sz w:val="24"/>
          <w:szCs w:val="24"/>
        </w:rPr>
        <w:t>informations</w:t>
      </w:r>
    </w:p>
    <w:p w:rsidR="00AB1524" w:rsidRPr="007415D4" w:rsidRDefault="00AB1524" w:rsidP="007415D4">
      <w:pPr>
        <w:pStyle w:val="Paragraphedelist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t xml:space="preserve"> </w:t>
      </w:r>
      <w:r w:rsidRPr="007415D4">
        <w:rPr>
          <w:rFonts w:ascii="Times New Roman" w:hAnsi="Times New Roman" w:cs="Times New Roman"/>
          <w:b/>
          <w:bCs/>
        </w:rPr>
        <w:t>Partie n° 3 du web-documentaire intitulée « </w:t>
      </w:r>
      <w:proofErr w:type="spellStart"/>
      <w:r w:rsidRPr="007415D4">
        <w:rPr>
          <w:rFonts w:ascii="Times New Roman" w:hAnsi="Times New Roman" w:cs="Times New Roman"/>
          <w:b/>
          <w:bCs/>
        </w:rPr>
        <w:t>Welcome</w:t>
      </w:r>
      <w:proofErr w:type="spellEnd"/>
      <w:r w:rsidRPr="007415D4">
        <w:rPr>
          <w:rFonts w:ascii="Times New Roman" w:hAnsi="Times New Roman" w:cs="Times New Roman"/>
          <w:b/>
          <w:bCs/>
        </w:rPr>
        <w:t xml:space="preserve"> to London »</w:t>
      </w:r>
    </w:p>
    <w:p w:rsidR="00AB1524" w:rsidRDefault="00AB1524" w:rsidP="00C200B5">
      <w:pPr>
        <w:pStyle w:val="Paragraphedeliste"/>
        <w:numPr>
          <w:ilvl w:val="0"/>
          <w:numId w:val="18"/>
        </w:numPr>
        <w:jc w:val="both"/>
        <w:rPr>
          <w:rFonts w:ascii="Times New Roman" w:hAnsi="Times New Roman" w:cs="Times New Roman"/>
        </w:rPr>
      </w:pPr>
      <w:r>
        <w:rPr>
          <w:rFonts w:ascii="Times New Roman" w:hAnsi="Times New Roman" w:cs="Times New Roman"/>
        </w:rPr>
        <w:t>Pour beaucoup de migrants, l’Angleterre représente une véritable chance. Quels atouts possède ce pays selon eux ? Identifiez-en au moins trois que vous expliquerez ci-dessous.</w:t>
      </w:r>
    </w:p>
    <w:p w:rsidR="00AB1524" w:rsidRDefault="00AB1524" w:rsidP="007415D4">
      <w:pPr>
        <w:pStyle w:val="Paragraphedeliste"/>
        <w:ind w:left="0"/>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C200B5">
      <w:pPr>
        <w:pStyle w:val="Paragraphedeliste"/>
        <w:numPr>
          <w:ilvl w:val="0"/>
          <w:numId w:val="18"/>
        </w:numPr>
        <w:jc w:val="both"/>
        <w:rPr>
          <w:rFonts w:ascii="Times New Roman" w:hAnsi="Times New Roman" w:cs="Times New Roman"/>
        </w:rPr>
      </w:pPr>
      <w:r>
        <w:rPr>
          <w:rFonts w:ascii="Times New Roman" w:hAnsi="Times New Roman" w:cs="Times New Roman"/>
        </w:rPr>
        <w:t xml:space="preserve">Le web-documentaire dresse le portrait rapide de trois jeunes migrants africains : Ismaël, Bachir et Fouad. Sans doute ont-ils fui la guerre civile dans leur pays d’origine et tous espèrent une vie meilleure en Angleterre. </w:t>
      </w:r>
    </w:p>
    <w:p w:rsidR="00AB1524" w:rsidRDefault="00AB1524" w:rsidP="00356BAD">
      <w:pPr>
        <w:pStyle w:val="Paragraphedeliste"/>
        <w:jc w:val="both"/>
        <w:rPr>
          <w:rFonts w:ascii="Times New Roman" w:hAnsi="Times New Roman" w:cs="Times New Roman"/>
        </w:rPr>
      </w:pPr>
      <w:r>
        <w:rPr>
          <w:rFonts w:ascii="Times New Roman" w:hAnsi="Times New Roman" w:cs="Times New Roman"/>
        </w:rPr>
        <w:t>Présentez rapidement leur parcours, les difficultés auxquelles ils ont été confrontés et leurs espoirs.</w:t>
      </w: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356BAD">
      <w:pPr>
        <w:pStyle w:val="Paragraphedeliste"/>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Default="00AB1524" w:rsidP="007415D4">
      <w:pPr>
        <w:pStyle w:val="Paragraphedeliste"/>
        <w:ind w:left="0"/>
        <w:jc w:val="both"/>
        <w:rPr>
          <w:rFonts w:ascii="Times New Roman" w:hAnsi="Times New Roman" w:cs="Times New Roman"/>
        </w:rPr>
      </w:pPr>
    </w:p>
    <w:p w:rsidR="00AB1524" w:rsidRDefault="00AB1524" w:rsidP="00356BAD">
      <w:pPr>
        <w:pStyle w:val="Paragraphedeliste"/>
        <w:numPr>
          <w:ilvl w:val="0"/>
          <w:numId w:val="18"/>
        </w:numPr>
        <w:jc w:val="both"/>
        <w:rPr>
          <w:rFonts w:ascii="Times New Roman" w:hAnsi="Times New Roman" w:cs="Times New Roman"/>
        </w:rPr>
      </w:pPr>
      <w:r>
        <w:rPr>
          <w:rFonts w:ascii="Times New Roman" w:hAnsi="Times New Roman" w:cs="Times New Roman"/>
        </w:rPr>
        <w:t>Pour les migrants stoppés à Paris ou de retour de Calais car confrontés à l’impossibilité de rejoindre l’Angleterre, quelles aides peuvent leur être apportées et par qui ?</w:t>
      </w:r>
    </w:p>
    <w:p w:rsidR="00AB1524" w:rsidRDefault="00AB1524" w:rsidP="00C311F7">
      <w:pPr>
        <w:jc w:val="both"/>
        <w:rPr>
          <w:rFonts w:ascii="Times New Roman" w:hAnsi="Times New Roman" w:cs="Times New Roman"/>
        </w:rPr>
      </w:pPr>
    </w:p>
    <w:p w:rsidR="00AB1524" w:rsidRDefault="00AB1524" w:rsidP="00C311F7">
      <w:pPr>
        <w:jc w:val="both"/>
        <w:rPr>
          <w:rFonts w:ascii="Times New Roman" w:hAnsi="Times New Roman" w:cs="Times New Roman"/>
        </w:rPr>
      </w:pPr>
    </w:p>
    <w:p w:rsidR="00AB1524" w:rsidRPr="00C311F7" w:rsidRDefault="00AB1524" w:rsidP="00C311F7">
      <w:pPr>
        <w:jc w:val="both"/>
        <w:rPr>
          <w:rFonts w:ascii="Times New Roman" w:hAnsi="Times New Roman" w:cs="Times New Roman"/>
        </w:rPr>
      </w:pPr>
    </w:p>
    <w:p w:rsidR="00AB1524" w:rsidRPr="00356BAD" w:rsidRDefault="00AB1524" w:rsidP="00356BAD">
      <w:pPr>
        <w:pStyle w:val="Paragraphedeliste"/>
        <w:numPr>
          <w:ilvl w:val="0"/>
          <w:numId w:val="18"/>
        </w:numPr>
        <w:jc w:val="both"/>
        <w:rPr>
          <w:rFonts w:ascii="Times New Roman" w:hAnsi="Times New Roman" w:cs="Times New Roman"/>
        </w:rPr>
      </w:pPr>
      <w:r>
        <w:rPr>
          <w:rFonts w:ascii="Times New Roman" w:hAnsi="Times New Roman" w:cs="Times New Roman"/>
        </w:rPr>
        <w:t>Le nombre de migrants augmente de plus en plus. Comment faire face à une crise appelée à durer ? Listez ci-dessous les solutions envisagées.</w:t>
      </w:r>
    </w:p>
    <w:p w:rsidR="00AB1524" w:rsidRDefault="00AB1524" w:rsidP="007168C1">
      <w:pPr>
        <w:jc w:val="both"/>
        <w:rPr>
          <w:rFonts w:ascii="Times New Roman" w:hAnsi="Times New Roman" w:cs="Times New Roman"/>
          <w:b/>
          <w:bCs/>
          <w:sz w:val="28"/>
          <w:szCs w:val="28"/>
        </w:rPr>
      </w:pPr>
    </w:p>
    <w:p w:rsidR="00AB1524" w:rsidRPr="007205A6" w:rsidRDefault="00AB1524" w:rsidP="00632A93">
      <w:pPr>
        <w:tabs>
          <w:tab w:val="left" w:pos="1087"/>
        </w:tabs>
        <w:jc w:val="both"/>
        <w:rPr>
          <w:rFonts w:ascii="Times New Roman" w:hAnsi="Times New Roman" w:cs="Times New Roman"/>
          <w:b/>
          <w:bCs/>
        </w:rPr>
      </w:pPr>
      <w:r w:rsidRPr="007205A6">
        <w:rPr>
          <w:rFonts w:ascii="Times New Roman" w:hAnsi="Times New Roman" w:cs="Times New Roman"/>
          <w:b/>
          <w:bCs/>
          <w:u w:val="single"/>
        </w:rPr>
        <w:lastRenderedPageBreak/>
        <w:t>Après l’activité n° 2 </w:t>
      </w:r>
      <w:r w:rsidRPr="007205A6">
        <w:rPr>
          <w:rFonts w:ascii="Times New Roman" w:hAnsi="Times New Roman" w:cs="Times New Roman"/>
          <w:b/>
          <w:bCs/>
        </w:rPr>
        <w:t>:</w:t>
      </w:r>
      <w:r>
        <w:rPr>
          <w:rFonts w:ascii="Times New Roman" w:hAnsi="Times New Roman" w:cs="Times New Roman"/>
          <w:b/>
          <w:bCs/>
        </w:rPr>
        <w:t xml:space="preserve"> </w:t>
      </w:r>
      <w:r w:rsidRPr="00015393">
        <w:rPr>
          <w:rFonts w:ascii="Times New Roman" w:hAnsi="Times New Roman" w:cs="Times New Roman"/>
        </w:rPr>
        <w:t>Je m’auto-évalue en entourant pour la compétence travaillée, le niveau de maîtrise qui semble être le mien</w:t>
      </w:r>
    </w:p>
    <w:tbl>
      <w:tblPr>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1817"/>
        <w:gridCol w:w="1847"/>
        <w:gridCol w:w="1980"/>
        <w:gridCol w:w="1979"/>
      </w:tblGrid>
      <w:tr w:rsidR="00AB1524" w:rsidRPr="00AF7FF7">
        <w:trPr>
          <w:trHeight w:val="274"/>
        </w:trPr>
        <w:tc>
          <w:tcPr>
            <w:tcW w:w="2406"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Relever, classer et hiérarchiser les informations contenues dans le web-documentaire</w:t>
            </w: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55"/>
        </w:trPr>
        <w:tc>
          <w:tcPr>
            <w:tcW w:w="2406"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trouver une information dans une ressource numérique.</w:t>
            </w: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trouver plusieurs informations et je sais les utiliser pour répondre à des questions.</w:t>
            </w: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trouver moi-même une ressource fiable, prélever des informations pour répondre à des questions.</w:t>
            </w: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J’exploite en autonomie les informations prélevées dans les ressources pour compléter mon cours.</w:t>
            </w:r>
          </w:p>
        </w:tc>
      </w:tr>
    </w:tbl>
    <w:p w:rsidR="00AB1524" w:rsidRDefault="00AB1524" w:rsidP="00632A93">
      <w:pPr>
        <w:tabs>
          <w:tab w:val="left" w:pos="1087"/>
        </w:tabs>
        <w:rPr>
          <w:rFonts w:ascii="Times New Roman" w:hAnsi="Times New Roman" w:cs="Times New Roman"/>
        </w:rPr>
      </w:pPr>
    </w:p>
    <w:tbl>
      <w:tblPr>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1778"/>
        <w:gridCol w:w="1886"/>
        <w:gridCol w:w="1980"/>
        <w:gridCol w:w="1979"/>
      </w:tblGrid>
      <w:tr w:rsidR="00AB1524" w:rsidRPr="00AF7FF7">
        <w:trPr>
          <w:trHeight w:val="237"/>
        </w:trPr>
        <w:tc>
          <w:tcPr>
            <w:tcW w:w="2406"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Repérer des informations identiques ou complémentaires dans un web-documentaire</w:t>
            </w:r>
          </w:p>
        </w:tc>
        <w:tc>
          <w:tcPr>
            <w:tcW w:w="177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86"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34"/>
        </w:trPr>
        <w:tc>
          <w:tcPr>
            <w:tcW w:w="2406"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78"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J’ai des difficultés à trouver tout seul dans un corpus documentaire les informations qui se répètent ou se complètent.</w:t>
            </w:r>
          </w:p>
        </w:tc>
        <w:tc>
          <w:tcPr>
            <w:tcW w:w="1886"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repérer quelques informations identiques ou complémentaires.</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mettre en relation ces informations à l’intérieur du corpus documentaire pour faire progresser ma réflexion.</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faire preuve d’esprit de synthèse en résumant ces informations.</w:t>
            </w:r>
          </w:p>
        </w:tc>
      </w:tr>
    </w:tbl>
    <w:p w:rsidR="00AB1524" w:rsidRDefault="00AB1524" w:rsidP="00632A93">
      <w:pPr>
        <w:tabs>
          <w:tab w:val="left" w:pos="1087"/>
        </w:tabs>
        <w:rPr>
          <w:rFonts w:ascii="Times New Roman" w:hAnsi="Times New Roman" w:cs="Times New Roman"/>
        </w:rPr>
      </w:pPr>
    </w:p>
    <w:tbl>
      <w:tblPr>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1817"/>
        <w:gridCol w:w="1847"/>
        <w:gridCol w:w="1980"/>
        <w:gridCol w:w="1979"/>
      </w:tblGrid>
      <w:tr w:rsidR="00AB1524" w:rsidRPr="00AF7FF7">
        <w:trPr>
          <w:trHeight w:val="211"/>
        </w:trPr>
        <w:tc>
          <w:tcPr>
            <w:tcW w:w="2406"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S’impliquer dans le travail en équipes</w:t>
            </w:r>
          </w:p>
          <w:p w:rsidR="00AB1524" w:rsidRPr="00AF7FF7" w:rsidRDefault="00AB1524" w:rsidP="00817416">
            <w:pPr>
              <w:tabs>
                <w:tab w:val="left" w:pos="1087"/>
              </w:tabs>
              <w:spacing w:after="0" w:line="240" w:lineRule="auto"/>
              <w:jc w:val="center"/>
              <w:rPr>
                <w:rFonts w:ascii="Times New Roman" w:hAnsi="Times New Roman" w:cs="Times New Roman"/>
                <w:i/>
                <w:iCs/>
              </w:rPr>
            </w:pP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27"/>
        </w:trPr>
        <w:tc>
          <w:tcPr>
            <w:tcW w:w="2406"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81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m’implique peu dans le travail de groupes, je ne prends pas beaucoup d’initiatives, je reste en retrait.</w:t>
            </w:r>
          </w:p>
        </w:tc>
        <w:tc>
          <w:tcPr>
            <w:tcW w:w="1847"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J’essaye de m’investir mais j’ai des difficultés. Je manque d’autonomie et j’ai parfois besoin d’aide.</w:t>
            </w:r>
          </w:p>
        </w:tc>
        <w:tc>
          <w:tcPr>
            <w:tcW w:w="1980"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suis autonome dans le travail. J’assume des responsabilités au sein du groupe pour réaliser la production demandée.</w:t>
            </w:r>
          </w:p>
        </w:tc>
        <w:tc>
          <w:tcPr>
            <w:tcW w:w="1979"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multiplie les initiatives pertinentes et dépasse les attentes définies en classe.</w:t>
            </w:r>
          </w:p>
        </w:tc>
      </w:tr>
    </w:tbl>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p>
    <w:p w:rsidR="00AB1524" w:rsidRDefault="00AB1524" w:rsidP="007168C1">
      <w:pPr>
        <w:jc w:val="both"/>
        <w:rPr>
          <w:rFonts w:ascii="Times New Roman" w:hAnsi="Times New Roman" w:cs="Times New Roman"/>
          <w:b/>
          <w:bCs/>
          <w:sz w:val="28"/>
          <w:szCs w:val="28"/>
        </w:rPr>
      </w:pPr>
      <w:r w:rsidRPr="00E13E73">
        <w:rPr>
          <w:rFonts w:ascii="Times New Roman" w:hAnsi="Times New Roman" w:cs="Times New Roman"/>
          <w:b/>
          <w:bCs/>
          <w:sz w:val="28"/>
          <w:szCs w:val="28"/>
          <w:u w:val="single"/>
        </w:rPr>
        <w:lastRenderedPageBreak/>
        <w:t>Activité n° 3</w:t>
      </w:r>
      <w:r>
        <w:rPr>
          <w:rFonts w:ascii="Times New Roman" w:hAnsi="Times New Roman" w:cs="Times New Roman"/>
          <w:b/>
          <w:bCs/>
          <w:sz w:val="28"/>
          <w:szCs w:val="28"/>
        </w:rPr>
        <w:t> : J’exploite le web-documentaire en réalisant mon carnet de voyage du migrant d’aujourd’hui</w:t>
      </w:r>
    </w:p>
    <w:p w:rsidR="00AB1524" w:rsidRDefault="00AB1524" w:rsidP="007168C1">
      <w:pPr>
        <w:jc w:val="both"/>
        <w:rPr>
          <w:rFonts w:ascii="Times New Roman" w:hAnsi="Times New Roman" w:cs="Times New Roman"/>
        </w:rPr>
      </w:pPr>
      <w:r>
        <w:rPr>
          <w:rFonts w:ascii="Times New Roman" w:hAnsi="Times New Roman" w:cs="Times New Roman"/>
        </w:rPr>
        <w:t xml:space="preserve">Avec les données récoltées, toujours par équipe de trois élèves, vous allez désormais pouvoir réaliser votre carnet de voyage du migrant d’aujourd’hui. </w:t>
      </w:r>
    </w:p>
    <w:p w:rsidR="00AB1524" w:rsidRDefault="00AB1524" w:rsidP="007168C1">
      <w:pPr>
        <w:jc w:val="both"/>
        <w:rPr>
          <w:rFonts w:ascii="Times New Roman" w:hAnsi="Times New Roman" w:cs="Times New Roman"/>
        </w:rPr>
      </w:pPr>
      <w:r>
        <w:rPr>
          <w:rFonts w:ascii="Times New Roman" w:hAnsi="Times New Roman" w:cs="Times New Roman"/>
        </w:rPr>
        <w:t>Pour cela, suivez les consignes ci-dessous.</w:t>
      </w:r>
    </w:p>
    <w:p w:rsidR="00AB1524" w:rsidRDefault="00AB1524" w:rsidP="00632A93">
      <w:pPr>
        <w:pStyle w:val="Paragraphedeliste"/>
        <w:numPr>
          <w:ilvl w:val="0"/>
          <w:numId w:val="19"/>
        </w:numPr>
        <w:jc w:val="both"/>
        <w:rPr>
          <w:rFonts w:ascii="Times New Roman" w:hAnsi="Times New Roman" w:cs="Times New Roman"/>
        </w:rPr>
      </w:pPr>
      <w:r>
        <w:rPr>
          <w:rFonts w:ascii="Times New Roman" w:hAnsi="Times New Roman" w:cs="Times New Roman"/>
        </w:rPr>
        <w:t xml:space="preserve">Connectez-vous à l’adresse suivante : </w:t>
      </w:r>
      <w:hyperlink r:id="rId9" w:history="1">
        <w:r w:rsidRPr="00CC7D41">
          <w:rPr>
            <w:rStyle w:val="Lienhypertexte"/>
            <w:rFonts w:ascii="Times New Roman" w:hAnsi="Times New Roman" w:cs="Times New Roman"/>
          </w:rPr>
          <w:t>https://www.widbook.com/</w:t>
        </w:r>
      </w:hyperlink>
    </w:p>
    <w:p w:rsidR="00AB1524" w:rsidRPr="00F46384" w:rsidRDefault="00AB1524" w:rsidP="00632A93">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Créez un compte pour l’équipe avec un nom, une adresse internet et un mot de passe. Conservez bien précieusement ces données afin de pouvoir vous reconnecter à tout moment.</w:t>
      </w:r>
    </w:p>
    <w:p w:rsidR="00AB1524" w:rsidRDefault="00AB1524" w:rsidP="00632A93">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Donnez le titre suivant à votre carnet de voyage : Sur la route de l’Angleterre, parcours de migrants</w:t>
      </w:r>
    </w:p>
    <w:p w:rsidR="00AB1524" w:rsidRPr="009D1FDA" w:rsidRDefault="00AB1524" w:rsidP="009D1FDA">
      <w:pPr>
        <w:pStyle w:val="Paragraphedeliste"/>
        <w:numPr>
          <w:ilvl w:val="0"/>
          <w:numId w:val="19"/>
        </w:numPr>
        <w:jc w:val="both"/>
        <w:rPr>
          <w:rFonts w:ascii="Times New Roman" w:hAnsi="Times New Roman" w:cs="Times New Roman"/>
        </w:rPr>
      </w:pPr>
      <w:r>
        <w:rPr>
          <w:rFonts w:ascii="Times New Roman" w:hAnsi="Times New Roman" w:cs="Times New Roman"/>
        </w:rPr>
        <w:t>Créez votre table des matières en proposant plusieurs chapitres dont voici le plan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Introduction</w:t>
      </w:r>
      <w:r>
        <w:rPr>
          <w:rFonts w:ascii="Times New Roman" w:hAnsi="Times New Roman" w:cs="Times New Roman"/>
        </w:rPr>
        <w:t xml:space="preserve"> : De quoi allons-nous parler ?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1</w:t>
      </w:r>
      <w:r>
        <w:rPr>
          <w:rFonts w:ascii="Times New Roman" w:hAnsi="Times New Roman" w:cs="Times New Roman"/>
        </w:rPr>
        <w:t> : Qui sont les migrants ? (origine géographique, origine sociale, âge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2 </w:t>
      </w:r>
      <w:r>
        <w:rPr>
          <w:rFonts w:ascii="Times New Roman" w:hAnsi="Times New Roman" w:cs="Times New Roman"/>
        </w:rPr>
        <w:t>: Pourquoi quittent-ils leur pays ? Quels problèmes les poussent à partir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3</w:t>
      </w:r>
      <w:r>
        <w:rPr>
          <w:rFonts w:ascii="Times New Roman" w:hAnsi="Times New Roman" w:cs="Times New Roman"/>
        </w:rPr>
        <w:t> : Comment se passe le voyage qui les mène en France (transport, ressenti, difficultés rencontrées)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4</w:t>
      </w:r>
      <w:r>
        <w:rPr>
          <w:rFonts w:ascii="Times New Roman" w:hAnsi="Times New Roman" w:cs="Times New Roman"/>
        </w:rPr>
        <w:t> : Quel accueil leur est réservé en France, notamment à Calais ? Qui leur vient en aide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5</w:t>
      </w:r>
      <w:r>
        <w:rPr>
          <w:rFonts w:ascii="Times New Roman" w:hAnsi="Times New Roman" w:cs="Times New Roman"/>
        </w:rPr>
        <w:t> : Par quel(s) moyen(s) accèdent-ils au territoire britannique ?</w:t>
      </w:r>
    </w:p>
    <w:p w:rsidR="00AB1524" w:rsidRDefault="00AB1524" w:rsidP="002565F4">
      <w:pPr>
        <w:pStyle w:val="Paragraphedeliste"/>
        <w:jc w:val="both"/>
        <w:rPr>
          <w:rFonts w:ascii="Times New Roman" w:hAnsi="Times New Roman" w:cs="Times New Roman"/>
        </w:rPr>
      </w:pPr>
      <w:r w:rsidRPr="00594AF4">
        <w:rPr>
          <w:rFonts w:ascii="Times New Roman" w:hAnsi="Times New Roman" w:cs="Times New Roman"/>
          <w:u w:val="single"/>
        </w:rPr>
        <w:t>Chapitre 6</w:t>
      </w:r>
      <w:r>
        <w:rPr>
          <w:rFonts w:ascii="Times New Roman" w:hAnsi="Times New Roman" w:cs="Times New Roman"/>
        </w:rPr>
        <w:t> : Pourquoi ce choix de l’Angleterre ? Quelles impressions à leur arrivée dans ce nouveau pays ?</w:t>
      </w:r>
    </w:p>
    <w:p w:rsidR="00AB1524" w:rsidRDefault="00AB1524" w:rsidP="00632A93">
      <w:pPr>
        <w:pStyle w:val="Paragraphedeliste"/>
        <w:jc w:val="both"/>
        <w:rPr>
          <w:rFonts w:ascii="Times New Roman" w:hAnsi="Times New Roman" w:cs="Times New Roman"/>
        </w:rPr>
      </w:pPr>
      <w:r w:rsidRPr="00594AF4">
        <w:rPr>
          <w:rFonts w:ascii="Times New Roman" w:hAnsi="Times New Roman" w:cs="Times New Roman"/>
          <w:u w:val="single"/>
        </w:rPr>
        <w:t>Conclusion</w:t>
      </w:r>
      <w:r>
        <w:rPr>
          <w:rFonts w:ascii="Times New Roman" w:hAnsi="Times New Roman" w:cs="Times New Roman"/>
        </w:rPr>
        <w:t> : Quelles solutions à mettre en œuvre pour faire face à cette crise majeure ?</w:t>
      </w:r>
    </w:p>
    <w:p w:rsidR="00AB1524" w:rsidRDefault="00AB1524" w:rsidP="00632A93">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Le texte figurant à l’intérieur de chaque chapitre doit être rédigé. Il doit réinvestir les éléments d’information prélevés en amont. Faites bien attention à classer et à hiérarchiser l’information dont vous disposez. Utilisez un vocabulaire disciplinaire.</w:t>
      </w:r>
    </w:p>
    <w:p w:rsidR="00AB1524" w:rsidRPr="00F46384" w:rsidRDefault="00AB1524" w:rsidP="00632A93">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Le carnet de voyage doit être attractif. Pensez à la présentation, au choix de la police … Ajoutez-y, si vous pensez que cela donne une plus-value à votre travail, une image, une vidéo.</w:t>
      </w:r>
    </w:p>
    <w:p w:rsidR="00AB1524" w:rsidRDefault="00AB1524" w:rsidP="00632A93">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Proposez un travail appliqué et de qualité. Soignez la syntaxe et l’orthographe.</w:t>
      </w:r>
    </w:p>
    <w:p w:rsidR="00AB1524" w:rsidRPr="00A16E2B" w:rsidRDefault="00AB1524" w:rsidP="00A16E2B">
      <w:pPr>
        <w:pStyle w:val="Paragraphedeliste"/>
        <w:numPr>
          <w:ilvl w:val="0"/>
          <w:numId w:val="19"/>
        </w:numPr>
        <w:spacing w:line="240" w:lineRule="auto"/>
        <w:jc w:val="both"/>
        <w:rPr>
          <w:rFonts w:ascii="Times New Roman" w:hAnsi="Times New Roman" w:cs="Times New Roman"/>
        </w:rPr>
      </w:pPr>
      <w:r>
        <w:rPr>
          <w:rFonts w:ascii="Times New Roman" w:hAnsi="Times New Roman" w:cs="Times New Roman"/>
        </w:rPr>
        <w:t>Pensez à enregistrer sur une page de traitement de texte, dans votre session élève, sur l’ENT de l’établissement : le lien hypertexte permettant de consulter votre carnet de voyage en indiquant le nom de votre équipe ainsi que les prénoms des coéquipiers qui la constituent. Imprimez également  une version papier de votre travail que vous remettrez à votre professeur.</w:t>
      </w:r>
    </w:p>
    <w:p w:rsidR="00AB1524" w:rsidRPr="00F46384" w:rsidRDefault="00AB1524" w:rsidP="00F46384">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F46384">
        <w:rPr>
          <w:rFonts w:ascii="Times New Roman" w:hAnsi="Times New Roman" w:cs="Times New Roman"/>
          <w:u w:val="single"/>
        </w:rPr>
        <w:t>Coup de pouce</w:t>
      </w:r>
      <w:r>
        <w:rPr>
          <w:rFonts w:ascii="Times New Roman" w:hAnsi="Times New Roman" w:cs="Times New Roman"/>
        </w:rPr>
        <w:t> ! Pour vous aider et vous donner un exemple de ce qui peut être réalisé, suivez le lien ci-dessous :</w:t>
      </w:r>
    </w:p>
    <w:p w:rsidR="00AB1524" w:rsidRPr="00F46384" w:rsidRDefault="00324012" w:rsidP="00F46384">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hyperlink r:id="rId10" w:tgtFrame="_blank" w:history="1">
        <w:r w:rsidR="00AB1524">
          <w:rPr>
            <w:rStyle w:val="Lienhypertexte"/>
          </w:rPr>
          <w:t>https://www.widbook.com/ebook/read/carnet-de-voyage-dun-chevalier-au-moyen-age-groupe-5</w:t>
        </w:r>
      </w:hyperlink>
    </w:p>
    <w:p w:rsidR="00AB1524" w:rsidRPr="007205A6" w:rsidRDefault="00AB1524" w:rsidP="00C37E1E">
      <w:pPr>
        <w:tabs>
          <w:tab w:val="left" w:pos="1087"/>
        </w:tabs>
        <w:jc w:val="both"/>
        <w:rPr>
          <w:rFonts w:ascii="Times New Roman" w:hAnsi="Times New Roman" w:cs="Times New Roman"/>
          <w:b/>
          <w:bCs/>
        </w:rPr>
      </w:pPr>
      <w:r w:rsidRPr="007205A6">
        <w:rPr>
          <w:rFonts w:ascii="Times New Roman" w:hAnsi="Times New Roman" w:cs="Times New Roman"/>
          <w:b/>
          <w:bCs/>
          <w:u w:val="single"/>
        </w:rPr>
        <w:lastRenderedPageBreak/>
        <w:t>A</w:t>
      </w:r>
      <w:r>
        <w:rPr>
          <w:rFonts w:ascii="Times New Roman" w:hAnsi="Times New Roman" w:cs="Times New Roman"/>
          <w:b/>
          <w:bCs/>
          <w:u w:val="single"/>
        </w:rPr>
        <w:t>près l’a</w:t>
      </w:r>
      <w:r w:rsidRPr="007205A6">
        <w:rPr>
          <w:rFonts w:ascii="Times New Roman" w:hAnsi="Times New Roman" w:cs="Times New Roman"/>
          <w:b/>
          <w:bCs/>
          <w:u w:val="single"/>
        </w:rPr>
        <w:t>ctivité n° 3</w:t>
      </w:r>
      <w:r w:rsidRPr="007205A6">
        <w:rPr>
          <w:rFonts w:ascii="Times New Roman" w:hAnsi="Times New Roman" w:cs="Times New Roman"/>
          <w:b/>
          <w:bCs/>
        </w:rPr>
        <w:t xml:space="preserve"> : </w:t>
      </w:r>
      <w:r w:rsidRPr="00015393">
        <w:rPr>
          <w:rFonts w:ascii="Times New Roman" w:hAnsi="Times New Roman" w:cs="Times New Roman"/>
        </w:rPr>
        <w:t>Je m’auto-évalue en entourant pour la compétence travaillée, le niveau de maîtrise qui semble être le mien</w:t>
      </w:r>
    </w:p>
    <w:tbl>
      <w:tblPr>
        <w:tblW w:w="984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3"/>
        <w:gridCol w:w="1784"/>
        <w:gridCol w:w="1814"/>
        <w:gridCol w:w="1944"/>
        <w:gridCol w:w="1944"/>
      </w:tblGrid>
      <w:tr w:rsidR="00AB1524" w:rsidRPr="00AF7FF7">
        <w:trPr>
          <w:trHeight w:val="230"/>
        </w:trPr>
        <w:tc>
          <w:tcPr>
            <w:tcW w:w="2363"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S’impliquer dans le travail en équipes</w:t>
            </w: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84"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14"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30"/>
        </w:trPr>
        <w:tc>
          <w:tcPr>
            <w:tcW w:w="2363"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8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m’implique peu dans le travail de groupes, je ne prends pas beaucoup d’initiatives, je reste en retrait.</w:t>
            </w:r>
          </w:p>
        </w:tc>
        <w:tc>
          <w:tcPr>
            <w:tcW w:w="181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J’essaye de m’investir mais j’ai des difficultés. Je manque d’autonomie et j’ai parfois besoin d’aide.</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suis autonome dans le travail. J’assume des responsabilités au sein du groupe pour réaliser la production demandée.</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multiplie les initiatives pertinentes et dépasse les attentes définies en classe.</w:t>
            </w:r>
          </w:p>
        </w:tc>
      </w:tr>
    </w:tbl>
    <w:p w:rsidR="00AB1524" w:rsidRDefault="00AB1524" w:rsidP="00053A1C">
      <w:pPr>
        <w:tabs>
          <w:tab w:val="left" w:pos="1087"/>
        </w:tabs>
        <w:rPr>
          <w:rFonts w:ascii="Times New Roman" w:hAnsi="Times New Roman" w:cs="Times New Roman"/>
        </w:rPr>
      </w:pPr>
    </w:p>
    <w:tbl>
      <w:tblPr>
        <w:tblW w:w="98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7"/>
        <w:gridCol w:w="1784"/>
        <w:gridCol w:w="1813"/>
        <w:gridCol w:w="1944"/>
        <w:gridCol w:w="1943"/>
      </w:tblGrid>
      <w:tr w:rsidR="00AB1524" w:rsidRPr="00AF7FF7">
        <w:trPr>
          <w:trHeight w:val="474"/>
        </w:trPr>
        <w:tc>
          <w:tcPr>
            <w:tcW w:w="2367"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i/>
                <w:iCs/>
              </w:rPr>
            </w:pPr>
          </w:p>
          <w:p w:rsidR="00AB1524" w:rsidRPr="00AF7FF7" w:rsidRDefault="00AB1524" w:rsidP="00817416">
            <w:pPr>
              <w:tabs>
                <w:tab w:val="left" w:pos="1087"/>
              </w:tabs>
              <w:spacing w:after="0" w:line="240" w:lineRule="auto"/>
              <w:jc w:val="center"/>
              <w:rPr>
                <w:rFonts w:ascii="Times New Roman" w:hAnsi="Times New Roman" w:cs="Times New Roman"/>
                <w:i/>
                <w:iCs/>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Présenter à l’écrit de manière synthétique, grâce à un outil numérique, les informations collectées</w:t>
            </w: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84" w:type="dxa"/>
          </w:tcPr>
          <w:p w:rsidR="00AB1524" w:rsidRPr="00053A1C"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13"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43"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19"/>
        </w:trPr>
        <w:tc>
          <w:tcPr>
            <w:tcW w:w="2361"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8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produis un texte incohérent où les phrases sont incomplètes et ne reprennent que très partiellement les informations prélevées en amont.</w:t>
            </w:r>
          </w:p>
        </w:tc>
        <w:tc>
          <w:tcPr>
            <w:tcW w:w="1813"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J’essaye de produire un texte organisé mais j’ai des difficultés à assembler mes idées et à exploiter totalement les informations collectées.</w:t>
            </w:r>
          </w:p>
        </w:tc>
        <w:tc>
          <w:tcPr>
            <w:tcW w:w="1944"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produis un texte organisé avec des phrases correctes qui utilisent un vocabulaire disciplinaire et l’intégralité des informations prélevées.</w:t>
            </w:r>
          </w:p>
        </w:tc>
        <w:tc>
          <w:tcPr>
            <w:tcW w:w="1943"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mettre en évidence dans mon texte les liens entre les informations collectées et  proposer un prolongement ou une ouverture à ma réflexion.</w:t>
            </w:r>
          </w:p>
        </w:tc>
      </w:tr>
    </w:tbl>
    <w:p w:rsidR="00AB1524" w:rsidRDefault="00AB1524" w:rsidP="007168C1">
      <w:pPr>
        <w:jc w:val="both"/>
        <w:rPr>
          <w:rFonts w:ascii="Times New Roman" w:hAnsi="Times New Roman" w:cs="Times New Roman"/>
          <w:b/>
          <w:bCs/>
          <w:sz w:val="28"/>
          <w:szCs w:val="28"/>
          <w:u w:val="single"/>
        </w:rPr>
      </w:pPr>
    </w:p>
    <w:p w:rsidR="00AB1524" w:rsidRDefault="00AB1524" w:rsidP="007168C1">
      <w:pPr>
        <w:jc w:val="both"/>
        <w:rPr>
          <w:rFonts w:ascii="Times New Roman" w:hAnsi="Times New Roman" w:cs="Times New Roman"/>
          <w:b/>
          <w:bCs/>
          <w:sz w:val="28"/>
          <w:szCs w:val="28"/>
        </w:rPr>
      </w:pPr>
      <w:r w:rsidRPr="00E13E73">
        <w:rPr>
          <w:rFonts w:ascii="Times New Roman" w:hAnsi="Times New Roman" w:cs="Times New Roman"/>
          <w:b/>
          <w:bCs/>
          <w:sz w:val="28"/>
          <w:szCs w:val="28"/>
          <w:u w:val="single"/>
        </w:rPr>
        <w:t>Activité n° 4</w:t>
      </w:r>
      <w:r>
        <w:rPr>
          <w:rFonts w:ascii="Times New Roman" w:hAnsi="Times New Roman" w:cs="Times New Roman"/>
          <w:b/>
          <w:bCs/>
          <w:sz w:val="28"/>
          <w:szCs w:val="28"/>
        </w:rPr>
        <w:t> : Je propose une définition du web-documentaire et je prolonge mon travail par une recherche documentaire</w:t>
      </w:r>
    </w:p>
    <w:p w:rsidR="00AB1524" w:rsidRDefault="00AB1524" w:rsidP="00596ECA">
      <w:pPr>
        <w:pStyle w:val="Paragraphedeliste"/>
        <w:numPr>
          <w:ilvl w:val="0"/>
          <w:numId w:val="23"/>
        </w:numPr>
        <w:jc w:val="both"/>
        <w:rPr>
          <w:rFonts w:ascii="Times New Roman" w:hAnsi="Times New Roman" w:cs="Times New Roman"/>
        </w:rPr>
      </w:pPr>
      <w:r>
        <w:rPr>
          <w:rFonts w:ascii="Times New Roman" w:hAnsi="Times New Roman" w:cs="Times New Roman"/>
        </w:rPr>
        <w:t>Individuellement, confrontez les hypothèses que vous avez formulées dans l’activité n° 1 avec la lecture du web-documentaire que vous venez de faire et qui vous a permis de réaliser le travail demandé.</w:t>
      </w:r>
    </w:p>
    <w:p w:rsidR="00AB1524" w:rsidRDefault="00AB1524" w:rsidP="00DF19E0">
      <w:pPr>
        <w:pStyle w:val="Paragraphedeliste"/>
        <w:jc w:val="both"/>
        <w:rPr>
          <w:rFonts w:ascii="Times New Roman" w:hAnsi="Times New Roman" w:cs="Times New Roman"/>
        </w:rPr>
      </w:pPr>
      <w:r>
        <w:rPr>
          <w:rFonts w:ascii="Times New Roman" w:hAnsi="Times New Roman" w:cs="Times New Roman"/>
        </w:rPr>
        <w:t xml:space="preserve">Vos hypothèses de lecture se sont-elles confirmées au sujet de la thématique traitée ? </w:t>
      </w:r>
      <w:proofErr w:type="gramStart"/>
      <w:r>
        <w:rPr>
          <w:rFonts w:ascii="Times New Roman" w:hAnsi="Times New Roman" w:cs="Times New Roman"/>
        </w:rPr>
        <w:t>du</w:t>
      </w:r>
      <w:proofErr w:type="gramEnd"/>
      <w:r>
        <w:rPr>
          <w:rFonts w:ascii="Times New Roman" w:hAnsi="Times New Roman" w:cs="Times New Roman"/>
        </w:rPr>
        <w:t xml:space="preserve"> support de diffusion ? </w:t>
      </w:r>
      <w:proofErr w:type="gramStart"/>
      <w:r>
        <w:rPr>
          <w:rFonts w:ascii="Times New Roman" w:hAnsi="Times New Roman" w:cs="Times New Roman"/>
        </w:rPr>
        <w:t>de</w:t>
      </w:r>
      <w:proofErr w:type="gramEnd"/>
      <w:r>
        <w:rPr>
          <w:rFonts w:ascii="Times New Roman" w:hAnsi="Times New Roman" w:cs="Times New Roman"/>
        </w:rPr>
        <w:t xml:space="preserve"> la forme attendue ? </w:t>
      </w:r>
      <w:proofErr w:type="gramStart"/>
      <w:r>
        <w:rPr>
          <w:rFonts w:ascii="Times New Roman" w:hAnsi="Times New Roman" w:cs="Times New Roman"/>
        </w:rPr>
        <w:t>et</w:t>
      </w:r>
      <w:proofErr w:type="gramEnd"/>
      <w:r>
        <w:rPr>
          <w:rFonts w:ascii="Times New Roman" w:hAnsi="Times New Roman" w:cs="Times New Roman"/>
        </w:rPr>
        <w:t xml:space="preserve"> de l’objectif recherché par les réalisateurs ? </w:t>
      </w:r>
    </w:p>
    <w:p w:rsidR="00AB1524" w:rsidRDefault="00AB1524" w:rsidP="00DF19E0">
      <w:pPr>
        <w:pStyle w:val="Paragraphedeliste"/>
        <w:jc w:val="both"/>
        <w:rPr>
          <w:rFonts w:ascii="Times New Roman" w:hAnsi="Times New Roman" w:cs="Times New Roman"/>
        </w:rPr>
      </w:pPr>
      <w:r>
        <w:rPr>
          <w:rFonts w:ascii="Times New Roman" w:hAnsi="Times New Roman" w:cs="Times New Roman"/>
        </w:rPr>
        <w:t>Justifiez votre réponse en rédigeant quelques lignes.</w:t>
      </w:r>
    </w:p>
    <w:p w:rsidR="00AB1524" w:rsidRDefault="00AB1524" w:rsidP="00DF19E0">
      <w:pPr>
        <w:pStyle w:val="Paragraphedeliste"/>
        <w:jc w:val="both"/>
        <w:rPr>
          <w:rFonts w:ascii="Times New Roman" w:hAnsi="Times New Roman" w:cs="Times New Roman"/>
        </w:rPr>
      </w:pPr>
    </w:p>
    <w:p w:rsidR="00AB1524" w:rsidRDefault="00AB1524" w:rsidP="00DF19E0">
      <w:pPr>
        <w:pStyle w:val="Paragraphedeliste"/>
        <w:jc w:val="both"/>
        <w:rPr>
          <w:rFonts w:ascii="Times New Roman" w:hAnsi="Times New Roman" w:cs="Times New Roman"/>
        </w:rPr>
      </w:pPr>
    </w:p>
    <w:p w:rsidR="00AB1524" w:rsidRDefault="00AB1524" w:rsidP="00DF19E0">
      <w:pPr>
        <w:pStyle w:val="Paragraphedeliste"/>
        <w:jc w:val="both"/>
        <w:rPr>
          <w:rFonts w:ascii="Times New Roman" w:hAnsi="Times New Roman" w:cs="Times New Roman"/>
        </w:rPr>
      </w:pPr>
    </w:p>
    <w:p w:rsidR="00AB1524" w:rsidRDefault="00AB1524" w:rsidP="00053A1C">
      <w:pPr>
        <w:pStyle w:val="Paragraphedeliste"/>
        <w:ind w:left="0"/>
        <w:jc w:val="both"/>
        <w:rPr>
          <w:rFonts w:ascii="Times New Roman" w:hAnsi="Times New Roman" w:cs="Times New Roman"/>
        </w:rPr>
      </w:pPr>
    </w:p>
    <w:p w:rsidR="00AB1524" w:rsidRDefault="00AB1524" w:rsidP="00053A1C">
      <w:pPr>
        <w:pStyle w:val="Paragraphedeliste"/>
        <w:ind w:left="0"/>
        <w:jc w:val="both"/>
        <w:rPr>
          <w:rFonts w:ascii="Times New Roman" w:hAnsi="Times New Roman" w:cs="Times New Roman"/>
        </w:rPr>
      </w:pPr>
    </w:p>
    <w:p w:rsidR="00AB1524" w:rsidRDefault="00AB1524" w:rsidP="00053A1C">
      <w:pPr>
        <w:pStyle w:val="Paragraphedeliste"/>
        <w:ind w:left="0"/>
        <w:jc w:val="both"/>
        <w:rPr>
          <w:rFonts w:ascii="Times New Roman" w:hAnsi="Times New Roman" w:cs="Times New Roman"/>
        </w:rPr>
      </w:pPr>
    </w:p>
    <w:p w:rsidR="00AB1524" w:rsidRDefault="00AB1524" w:rsidP="00053A1C">
      <w:pPr>
        <w:pStyle w:val="Paragraphedeliste"/>
        <w:ind w:left="0"/>
        <w:jc w:val="both"/>
        <w:rPr>
          <w:rFonts w:ascii="Times New Roman" w:hAnsi="Times New Roman" w:cs="Times New Roman"/>
        </w:rPr>
      </w:pPr>
    </w:p>
    <w:p w:rsidR="00AB1524" w:rsidRDefault="00AB1524" w:rsidP="00DF19E0">
      <w:pPr>
        <w:pStyle w:val="Paragraphedeliste"/>
        <w:numPr>
          <w:ilvl w:val="0"/>
          <w:numId w:val="23"/>
        </w:numPr>
        <w:jc w:val="both"/>
        <w:rPr>
          <w:rFonts w:ascii="Times New Roman" w:hAnsi="Times New Roman" w:cs="Times New Roman"/>
        </w:rPr>
      </w:pPr>
      <w:r>
        <w:rPr>
          <w:rFonts w:ascii="Times New Roman" w:hAnsi="Times New Roman" w:cs="Times New Roman"/>
        </w:rPr>
        <w:lastRenderedPageBreak/>
        <w:t>En partant de l’exemple étudié en classe, proposez désormais une courte définition de ce qu’est un web-documentaire.</w:t>
      </w:r>
    </w:p>
    <w:p w:rsidR="00AB1524" w:rsidRDefault="00AB1524" w:rsidP="003902FB">
      <w:pPr>
        <w:jc w:val="both"/>
        <w:rPr>
          <w:rFonts w:ascii="Times New Roman" w:hAnsi="Times New Roman" w:cs="Times New Roman"/>
        </w:rPr>
      </w:pPr>
    </w:p>
    <w:p w:rsidR="00AB1524" w:rsidRDefault="00AB1524" w:rsidP="003902FB">
      <w:pPr>
        <w:jc w:val="both"/>
        <w:rPr>
          <w:rFonts w:ascii="Times New Roman" w:hAnsi="Times New Roman" w:cs="Times New Roman"/>
        </w:rPr>
      </w:pPr>
    </w:p>
    <w:p w:rsidR="00AB1524" w:rsidRPr="003902FB" w:rsidRDefault="00AB1524" w:rsidP="003902FB">
      <w:pPr>
        <w:jc w:val="both"/>
        <w:rPr>
          <w:rFonts w:ascii="Times New Roman" w:hAnsi="Times New Roman" w:cs="Times New Roman"/>
        </w:rPr>
      </w:pPr>
    </w:p>
    <w:p w:rsidR="00AB1524" w:rsidRDefault="00AB1524" w:rsidP="003902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3902FB">
        <w:rPr>
          <w:rFonts w:ascii="Times New Roman" w:hAnsi="Times New Roman" w:cs="Times New Roman"/>
          <w:u w:val="single"/>
        </w:rPr>
        <w:t>Coup de pouce</w:t>
      </w:r>
      <w:r>
        <w:rPr>
          <w:rFonts w:ascii="Times New Roman" w:hAnsi="Times New Roman" w:cs="Times New Roman"/>
        </w:rPr>
        <w:t> !</w:t>
      </w:r>
    </w:p>
    <w:p w:rsidR="00AB1524" w:rsidRDefault="00AB1524" w:rsidP="003902FB">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Pour vous aider, voici quelques éléments de réflexion à prendre en compte …</w:t>
      </w:r>
    </w:p>
    <w:p w:rsidR="00AB1524"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sidRPr="003902FB">
        <w:rPr>
          <w:rFonts w:ascii="Times New Roman" w:hAnsi="Times New Roman" w:cs="Times New Roman"/>
          <w:color w:val="363636"/>
          <w:sz w:val="20"/>
          <w:szCs w:val="20"/>
          <w:lang w:eastAsia="fr-FR"/>
        </w:rPr>
        <w:t>Le web-documentaire est un moyen d’expression récent issu du genre journalistique et adapté à internet. L’objectif est de produire une narration web qui mêle texte, image et son. Le web-documentaire prend sa source à partir de faits réels mais avec un travail particulier sur la scénarisation de la production</w:t>
      </w:r>
      <w:r>
        <w:rPr>
          <w:rFonts w:ascii="Times New Roman" w:hAnsi="Times New Roman" w:cs="Times New Roman"/>
          <w:color w:val="363636"/>
          <w:sz w:val="20"/>
          <w:szCs w:val="20"/>
          <w:lang w:eastAsia="fr-FR"/>
        </w:rPr>
        <w:t>.</w:t>
      </w:r>
    </w:p>
    <w:p w:rsidR="00AB1524" w:rsidRPr="003902FB"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sidRPr="003902FB">
        <w:rPr>
          <w:rFonts w:ascii="Times New Roman" w:hAnsi="Times New Roman" w:cs="Times New Roman"/>
          <w:color w:val="363636"/>
          <w:sz w:val="20"/>
          <w:szCs w:val="20"/>
          <w:lang w:eastAsia="fr-FR"/>
        </w:rPr>
        <w:t>En effet, sa particularité est d’offrir au visiteur une lecture non linéaire à travers des modes de découverte interactive.</w:t>
      </w:r>
    </w:p>
    <w:p w:rsidR="00AB1524" w:rsidRPr="003902FB"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sidRPr="003902FB">
        <w:rPr>
          <w:rFonts w:ascii="Times New Roman" w:hAnsi="Times New Roman" w:cs="Times New Roman"/>
          <w:color w:val="363636"/>
          <w:sz w:val="20"/>
          <w:szCs w:val="20"/>
          <w:lang w:eastAsia="fr-FR"/>
        </w:rPr>
        <w:t>Le réalisateur scénarise le contenu de manière à offrir au spectateur une liberté de navigation en proposant :</w:t>
      </w:r>
    </w:p>
    <w:p w:rsidR="00AB1524" w:rsidRPr="003902FB"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Pr>
          <w:rFonts w:ascii="Times New Roman" w:hAnsi="Times New Roman" w:cs="Times New Roman"/>
          <w:color w:val="363636"/>
          <w:sz w:val="20"/>
          <w:szCs w:val="20"/>
          <w:lang w:eastAsia="fr-FR"/>
        </w:rPr>
        <w:t xml:space="preserve">- </w:t>
      </w:r>
      <w:r w:rsidRPr="003902FB">
        <w:rPr>
          <w:rFonts w:ascii="Times New Roman" w:hAnsi="Times New Roman" w:cs="Times New Roman"/>
          <w:color w:val="363636"/>
          <w:sz w:val="20"/>
          <w:szCs w:val="20"/>
          <w:lang w:eastAsia="fr-FR"/>
        </w:rPr>
        <w:t xml:space="preserve">différentes manières d’entrer dans son </w:t>
      </w:r>
      <w:proofErr w:type="spellStart"/>
      <w:r w:rsidRPr="003902FB">
        <w:rPr>
          <w:rFonts w:ascii="Times New Roman" w:hAnsi="Times New Roman" w:cs="Times New Roman"/>
          <w:color w:val="363636"/>
          <w:sz w:val="20"/>
          <w:szCs w:val="20"/>
          <w:lang w:eastAsia="fr-FR"/>
        </w:rPr>
        <w:t>oeuvre</w:t>
      </w:r>
      <w:proofErr w:type="spellEnd"/>
      <w:r w:rsidRPr="003902FB">
        <w:rPr>
          <w:rFonts w:ascii="Times New Roman" w:hAnsi="Times New Roman" w:cs="Times New Roman"/>
          <w:color w:val="363636"/>
          <w:sz w:val="20"/>
          <w:szCs w:val="20"/>
          <w:lang w:eastAsia="fr-FR"/>
        </w:rPr>
        <w:t>,</w:t>
      </w:r>
    </w:p>
    <w:p w:rsidR="00AB1524" w:rsidRPr="003902FB"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Pr>
          <w:rFonts w:ascii="Times New Roman" w:hAnsi="Times New Roman" w:cs="Times New Roman"/>
          <w:color w:val="363636"/>
          <w:sz w:val="20"/>
          <w:szCs w:val="20"/>
          <w:lang w:eastAsia="fr-FR"/>
        </w:rPr>
        <w:t xml:space="preserve">- </w:t>
      </w:r>
      <w:r w:rsidRPr="003902FB">
        <w:rPr>
          <w:rFonts w:ascii="Times New Roman" w:hAnsi="Times New Roman" w:cs="Times New Roman"/>
          <w:color w:val="363636"/>
          <w:sz w:val="20"/>
          <w:szCs w:val="20"/>
          <w:lang w:eastAsia="fr-FR"/>
        </w:rPr>
        <w:t>d’activer des liens et de choisir l’ordre des contenus,</w:t>
      </w:r>
    </w:p>
    <w:p w:rsidR="00AB1524"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Pr>
          <w:rFonts w:ascii="Times New Roman" w:hAnsi="Times New Roman" w:cs="Times New Roman"/>
          <w:color w:val="363636"/>
          <w:sz w:val="20"/>
          <w:szCs w:val="20"/>
          <w:lang w:eastAsia="fr-FR"/>
        </w:rPr>
        <w:t xml:space="preserve">- </w:t>
      </w:r>
      <w:r w:rsidRPr="003902FB">
        <w:rPr>
          <w:rFonts w:ascii="Times New Roman" w:hAnsi="Times New Roman" w:cs="Times New Roman"/>
          <w:color w:val="363636"/>
          <w:sz w:val="20"/>
          <w:szCs w:val="20"/>
          <w:lang w:eastAsia="fr-FR"/>
        </w:rPr>
        <w:t>de revenir sur certains médias ou de les interrompre pour accélérer sa lecture.</w:t>
      </w:r>
    </w:p>
    <w:p w:rsidR="00AB1524"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sidRPr="003902FB">
        <w:rPr>
          <w:rFonts w:ascii="Times New Roman" w:hAnsi="Times New Roman" w:cs="Times New Roman"/>
          <w:color w:val="363636"/>
          <w:sz w:val="20"/>
          <w:szCs w:val="20"/>
          <w:lang w:eastAsia="fr-FR"/>
        </w:rPr>
        <w:t>L’internaute navigue au travers de l’interface du web-documentaire de façon personnelle et selon un cheminement qui lui permet de faire des liens et de construire du sens.</w:t>
      </w:r>
    </w:p>
    <w:p w:rsidR="00AB1524"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r w:rsidRPr="003902FB">
        <w:rPr>
          <w:rFonts w:ascii="Times New Roman" w:hAnsi="Times New Roman" w:cs="Times New Roman"/>
          <w:color w:val="363636"/>
          <w:sz w:val="20"/>
          <w:szCs w:val="20"/>
          <w:lang w:eastAsia="fr-FR"/>
        </w:rPr>
        <w:t xml:space="preserve">L’objectif d’un créateur de web-documentaire consiste à tout mettre en </w:t>
      </w:r>
      <w:proofErr w:type="spellStart"/>
      <w:r w:rsidRPr="003902FB">
        <w:rPr>
          <w:rFonts w:ascii="Times New Roman" w:hAnsi="Times New Roman" w:cs="Times New Roman"/>
          <w:color w:val="363636"/>
          <w:sz w:val="20"/>
          <w:szCs w:val="20"/>
          <w:lang w:eastAsia="fr-FR"/>
        </w:rPr>
        <w:t>oeuvre</w:t>
      </w:r>
      <w:proofErr w:type="spellEnd"/>
      <w:r w:rsidRPr="003902FB">
        <w:rPr>
          <w:rFonts w:ascii="Times New Roman" w:hAnsi="Times New Roman" w:cs="Times New Roman"/>
          <w:color w:val="363636"/>
          <w:sz w:val="20"/>
          <w:szCs w:val="20"/>
          <w:lang w:eastAsia="fr-FR"/>
        </w:rPr>
        <w:t xml:space="preserve"> pour impliquer l’internaute dans le récit tout en lui préservant son autonomie en matière de navigation.</w:t>
      </w:r>
    </w:p>
    <w:p w:rsidR="00AB1524" w:rsidRDefault="00AB1524" w:rsidP="003902FB">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hAnsi="Times New Roman" w:cs="Times New Roman"/>
          <w:color w:val="363636"/>
          <w:sz w:val="20"/>
          <w:szCs w:val="20"/>
          <w:lang w:eastAsia="fr-FR"/>
        </w:rPr>
      </w:pPr>
    </w:p>
    <w:p w:rsidR="00AB1524" w:rsidRPr="000A796A" w:rsidRDefault="00AB1524" w:rsidP="000A796A">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hAnsi="Times New Roman" w:cs="Times New Roman"/>
          <w:color w:val="363636"/>
          <w:sz w:val="18"/>
          <w:szCs w:val="18"/>
          <w:lang w:eastAsia="fr-FR"/>
        </w:rPr>
      </w:pPr>
      <w:r w:rsidRPr="003902FB">
        <w:rPr>
          <w:rFonts w:ascii="Times New Roman" w:hAnsi="Times New Roman" w:cs="Times New Roman"/>
          <w:color w:val="363636"/>
          <w:sz w:val="18"/>
          <w:szCs w:val="18"/>
          <w:lang w:eastAsia="fr-FR"/>
        </w:rPr>
        <w:t xml:space="preserve">Source : </w:t>
      </w:r>
      <w:hyperlink r:id="rId11" w:history="1">
        <w:r w:rsidRPr="003902FB">
          <w:rPr>
            <w:rStyle w:val="Lienhypertexte"/>
            <w:rFonts w:ascii="Times New Roman" w:hAnsi="Times New Roman" w:cs="Times New Roman"/>
            <w:sz w:val="18"/>
            <w:szCs w:val="18"/>
            <w:lang w:eastAsia="fr-FR"/>
          </w:rPr>
          <w:t>http://eduscol.education.fr/primabord/qu-est-ce-qu-un-web-documentaire</w:t>
        </w:r>
      </w:hyperlink>
    </w:p>
    <w:p w:rsidR="00AB1524" w:rsidRDefault="00AB1524" w:rsidP="00053A1C">
      <w:pPr>
        <w:pStyle w:val="Paragraphedeliste"/>
        <w:spacing w:after="0"/>
        <w:ind w:left="360"/>
        <w:jc w:val="both"/>
        <w:rPr>
          <w:rFonts w:ascii="Times New Roman" w:hAnsi="Times New Roman" w:cs="Times New Roman"/>
        </w:rPr>
      </w:pPr>
    </w:p>
    <w:p w:rsidR="00AB1524" w:rsidRDefault="00AB1524" w:rsidP="00FE0BFA">
      <w:pPr>
        <w:pStyle w:val="Paragraphedeliste"/>
        <w:numPr>
          <w:ilvl w:val="0"/>
          <w:numId w:val="23"/>
        </w:numPr>
        <w:spacing w:after="0"/>
        <w:jc w:val="both"/>
        <w:rPr>
          <w:rFonts w:ascii="Times New Roman" w:hAnsi="Times New Roman" w:cs="Times New Roman"/>
        </w:rPr>
      </w:pPr>
      <w:r>
        <w:rPr>
          <w:rFonts w:ascii="Times New Roman" w:hAnsi="Times New Roman" w:cs="Times New Roman"/>
        </w:rPr>
        <w:t xml:space="preserve">Pensez-vous que cette nouvelle forme de journalisme a de l’avenir ? Rédigez quelques lignes ci-dessous pour justifier votre opinion en argumentant votre réponse. </w:t>
      </w:r>
    </w:p>
    <w:p w:rsidR="00AB1524" w:rsidRDefault="00AB1524" w:rsidP="000A796A">
      <w:pPr>
        <w:pStyle w:val="Paragraphedeliste"/>
        <w:spacing w:after="0"/>
        <w:jc w:val="both"/>
        <w:rPr>
          <w:rFonts w:ascii="Times New Roman" w:hAnsi="Times New Roman" w:cs="Times New Roman"/>
        </w:rPr>
      </w:pPr>
      <w:r>
        <w:rPr>
          <w:rFonts w:ascii="Times New Roman" w:hAnsi="Times New Roman" w:cs="Times New Roman"/>
        </w:rPr>
        <w:t>Vous pouvez vous aider des documents ci-dessous.</w:t>
      </w:r>
    </w:p>
    <w:p w:rsidR="00AB1524" w:rsidRDefault="00AB1524" w:rsidP="000A796A">
      <w:pPr>
        <w:pStyle w:val="Paragraphedeliste"/>
        <w:spacing w:after="0"/>
        <w:jc w:val="both"/>
        <w:rPr>
          <w:rFonts w:ascii="Times New Roman" w:hAnsi="Times New Roman" w:cs="Times New Roman"/>
        </w:rPr>
      </w:pPr>
    </w:p>
    <w:p w:rsidR="00AB1524" w:rsidRDefault="00AB1524" w:rsidP="000A796A">
      <w:pPr>
        <w:pStyle w:val="Paragraphedeliste"/>
        <w:spacing w:after="0"/>
        <w:jc w:val="both"/>
        <w:rPr>
          <w:rFonts w:ascii="Times New Roman" w:hAnsi="Times New Roman" w:cs="Times New Roman"/>
        </w:rPr>
      </w:pPr>
    </w:p>
    <w:p w:rsidR="00AB1524" w:rsidRDefault="00AB1524" w:rsidP="000A796A">
      <w:pPr>
        <w:pStyle w:val="Paragraphedeliste"/>
        <w:spacing w:after="0"/>
        <w:jc w:val="both"/>
        <w:rPr>
          <w:rFonts w:ascii="Times New Roman" w:hAnsi="Times New Roman" w:cs="Times New Roman"/>
        </w:rPr>
      </w:pPr>
    </w:p>
    <w:p w:rsidR="00AB1524" w:rsidRDefault="00AB1524" w:rsidP="000A796A">
      <w:pPr>
        <w:pStyle w:val="Paragraphedeliste"/>
        <w:spacing w:after="0"/>
        <w:jc w:val="both"/>
        <w:rPr>
          <w:rFonts w:ascii="Times New Roman" w:hAnsi="Times New Roman" w:cs="Times New Roman"/>
        </w:rPr>
      </w:pPr>
    </w:p>
    <w:p w:rsidR="00AB1524" w:rsidRDefault="00AB1524" w:rsidP="000A796A">
      <w:pPr>
        <w:pStyle w:val="Paragraphedeliste"/>
        <w:spacing w:after="0"/>
        <w:jc w:val="both"/>
        <w:rPr>
          <w:rFonts w:ascii="Times New Roman" w:hAnsi="Times New Roman" w:cs="Times New Roman"/>
        </w:rPr>
      </w:pPr>
    </w:p>
    <w:p w:rsidR="00AB1524" w:rsidRDefault="00AB1524" w:rsidP="00053A1C">
      <w:pPr>
        <w:pStyle w:val="Paragraphedeliste"/>
        <w:numPr>
          <w:ilvl w:val="0"/>
          <w:numId w:val="27"/>
        </w:numPr>
        <w:tabs>
          <w:tab w:val="left" w:pos="6659"/>
        </w:tabs>
        <w:spacing w:after="0"/>
        <w:rPr>
          <w:rFonts w:ascii="Times New Roman" w:hAnsi="Times New Roman" w:cs="Times New Roman"/>
          <w:sz w:val="18"/>
          <w:szCs w:val="18"/>
        </w:rPr>
      </w:pPr>
      <w:r w:rsidRPr="00593ACF">
        <w:rPr>
          <w:rFonts w:ascii="Times New Roman" w:hAnsi="Times New Roman" w:cs="Times New Roman"/>
          <w:sz w:val="18"/>
          <w:szCs w:val="18"/>
        </w:rPr>
        <w:t>Impression d’écran de la page d’accueil d’Arte consacrée aux web-documentaires</w:t>
      </w:r>
    </w:p>
    <w:p w:rsidR="00AB1524" w:rsidRPr="00593ACF" w:rsidRDefault="00AB1524" w:rsidP="00053A1C">
      <w:pPr>
        <w:pStyle w:val="Paragraphedeliste"/>
        <w:tabs>
          <w:tab w:val="left" w:pos="6659"/>
        </w:tabs>
        <w:spacing w:after="0"/>
        <w:ind w:left="360"/>
        <w:rPr>
          <w:rFonts w:ascii="Times New Roman" w:hAnsi="Times New Roman" w:cs="Times New Roman"/>
          <w:sz w:val="18"/>
          <w:szCs w:val="18"/>
        </w:rPr>
      </w:pPr>
    </w:p>
    <w:p w:rsidR="00AB1524" w:rsidRDefault="00324012" w:rsidP="00B73372">
      <w:pPr>
        <w:pStyle w:val="Paragraphedeliste"/>
        <w:spacing w:after="0"/>
        <w:jc w:val="center"/>
        <w:rPr>
          <w:rFonts w:ascii="Times New Roman" w:hAnsi="Times New Roman" w:cs="Times New Roman"/>
        </w:rPr>
      </w:pPr>
      <w:r w:rsidRPr="00324012">
        <w:rPr>
          <w:rFonts w:ascii="Times New Roman" w:hAnsi="Times New Roman" w:cs="Times New Roman"/>
          <w:noProof/>
          <w:lang w:eastAsia="fr-FR"/>
        </w:rPr>
        <w:pict>
          <v:shape id="_x0000_i1026" type="#_x0000_t75" style="width:471pt;height:185.25pt;visibility:visible">
            <v:imagedata r:id="rId12" o:title="" croptop="20918f" cropbottom=".125" cropleft="5616f" cropright="7974f"/>
          </v:shape>
        </w:pict>
      </w:r>
    </w:p>
    <w:p w:rsidR="00AB1524" w:rsidRDefault="00AB1524" w:rsidP="00053A1C">
      <w:pPr>
        <w:pStyle w:val="Paragraphedeliste"/>
        <w:spacing w:after="0"/>
        <w:rPr>
          <w:rFonts w:ascii="Times New Roman" w:hAnsi="Times New Roman" w:cs="Times New Roman"/>
          <w:sz w:val="18"/>
          <w:szCs w:val="18"/>
        </w:rPr>
      </w:pPr>
    </w:p>
    <w:p w:rsidR="00AB1524" w:rsidRPr="00B16BB5" w:rsidRDefault="00AB1524" w:rsidP="00053A1C">
      <w:pPr>
        <w:pStyle w:val="Paragraphedeliste"/>
        <w:numPr>
          <w:ilvl w:val="0"/>
          <w:numId w:val="27"/>
        </w:numPr>
        <w:spacing w:after="0"/>
        <w:rPr>
          <w:rFonts w:ascii="Times New Roman" w:hAnsi="Times New Roman" w:cs="Times New Roman"/>
          <w:sz w:val="18"/>
          <w:szCs w:val="18"/>
        </w:rPr>
      </w:pPr>
      <w:r w:rsidRPr="00B16BB5">
        <w:rPr>
          <w:rFonts w:ascii="Times New Roman" w:hAnsi="Times New Roman" w:cs="Times New Roman"/>
          <w:sz w:val="18"/>
          <w:szCs w:val="18"/>
        </w:rPr>
        <w:lastRenderedPageBreak/>
        <w:t>Impression d’écran de la page d’accueil de TV5 Monde consacrée aux web-documentaires</w:t>
      </w:r>
    </w:p>
    <w:p w:rsidR="00AB1524" w:rsidRDefault="00324012" w:rsidP="00B73372">
      <w:pPr>
        <w:spacing w:after="0"/>
        <w:ind w:left="360"/>
        <w:jc w:val="center"/>
        <w:rPr>
          <w:rFonts w:ascii="Times New Roman" w:hAnsi="Times New Roman" w:cs="Times New Roman"/>
        </w:rPr>
      </w:pPr>
      <w:r w:rsidRPr="00324012">
        <w:rPr>
          <w:rFonts w:ascii="Times New Roman" w:hAnsi="Times New Roman" w:cs="Times New Roman"/>
          <w:noProof/>
          <w:lang w:eastAsia="fr-FR"/>
        </w:rPr>
        <w:pict>
          <v:shape id="Image 4" o:spid="_x0000_i1027" type="#_x0000_t75" style="width:465pt;height:242.25pt;visibility:visible">
            <v:imagedata r:id="rId13" o:title="" croptop="9865f" cropbottom="3624f" cropleft="3704f" cropright="8732f"/>
          </v:shape>
        </w:pict>
      </w:r>
    </w:p>
    <w:p w:rsidR="00AB1524" w:rsidRPr="00B73372" w:rsidRDefault="00AB1524" w:rsidP="00B73372">
      <w:pPr>
        <w:spacing w:after="0"/>
        <w:ind w:left="360"/>
        <w:jc w:val="center"/>
        <w:rPr>
          <w:rFonts w:ascii="Times New Roman" w:hAnsi="Times New Roman" w:cs="Times New Roman"/>
          <w:sz w:val="20"/>
          <w:szCs w:val="20"/>
        </w:rPr>
      </w:pPr>
    </w:p>
    <w:p w:rsidR="00AB1524" w:rsidRPr="00593ACF" w:rsidRDefault="00AB1524" w:rsidP="00B16BB5">
      <w:pPr>
        <w:pStyle w:val="rtejustify"/>
        <w:numPr>
          <w:ilvl w:val="0"/>
          <w:numId w:val="27"/>
        </w:numPr>
        <w:shd w:val="clear" w:color="auto" w:fill="FFFFFF"/>
        <w:spacing w:before="0" w:beforeAutospacing="0" w:after="0" w:afterAutospacing="0"/>
        <w:jc w:val="both"/>
        <w:rPr>
          <w:color w:val="666666"/>
          <w:sz w:val="18"/>
          <w:szCs w:val="18"/>
        </w:rPr>
      </w:pPr>
      <w:r w:rsidRPr="00593ACF">
        <w:rPr>
          <w:color w:val="696969"/>
          <w:sz w:val="18"/>
          <w:szCs w:val="18"/>
          <w:bdr w:val="none" w:sz="0" w:space="0" w:color="auto" w:frame="1"/>
        </w:rPr>
        <w:t xml:space="preserve">Preuve de son succès, des prix sont désormais décernés au </w:t>
      </w:r>
      <w:proofErr w:type="spellStart"/>
      <w:r w:rsidRPr="00593ACF">
        <w:rPr>
          <w:color w:val="696969"/>
          <w:sz w:val="18"/>
          <w:szCs w:val="18"/>
          <w:bdr w:val="none" w:sz="0" w:space="0" w:color="auto" w:frame="1"/>
        </w:rPr>
        <w:t>webdocumentaire</w:t>
      </w:r>
      <w:proofErr w:type="spellEnd"/>
      <w:r w:rsidRPr="00593ACF">
        <w:rPr>
          <w:color w:val="696969"/>
          <w:sz w:val="18"/>
          <w:szCs w:val="18"/>
          <w:bdr w:val="none" w:sz="0" w:space="0" w:color="auto" w:frame="1"/>
        </w:rPr>
        <w:t xml:space="preserve"> :</w:t>
      </w:r>
    </w:p>
    <w:p w:rsidR="00AB1524" w:rsidRPr="00593ACF" w:rsidRDefault="00324012" w:rsidP="000A796A">
      <w:pPr>
        <w:pStyle w:val="rtejustify"/>
        <w:numPr>
          <w:ilvl w:val="0"/>
          <w:numId w:val="25"/>
        </w:numPr>
        <w:shd w:val="clear" w:color="auto" w:fill="FFFFFF"/>
        <w:spacing w:before="0" w:beforeAutospacing="0" w:after="0" w:afterAutospacing="0"/>
        <w:ind w:left="480"/>
        <w:jc w:val="both"/>
        <w:rPr>
          <w:color w:val="666666"/>
          <w:sz w:val="18"/>
          <w:szCs w:val="18"/>
        </w:rPr>
      </w:pPr>
      <w:hyperlink r:id="rId14" w:tgtFrame="_blank" w:history="1">
        <w:r w:rsidR="00AB1524" w:rsidRPr="00593ACF">
          <w:rPr>
            <w:rStyle w:val="Lienhypertexte"/>
            <w:color w:val="696969"/>
            <w:sz w:val="18"/>
            <w:szCs w:val="18"/>
            <w:u w:val="none"/>
            <w:bdr w:val="none" w:sz="0" w:space="0" w:color="auto" w:frame="1"/>
          </w:rPr>
          <w:t xml:space="preserve">Visa d'or France 24-RFI du </w:t>
        </w:r>
        <w:proofErr w:type="spellStart"/>
        <w:r w:rsidR="00AB1524" w:rsidRPr="00593ACF">
          <w:rPr>
            <w:rStyle w:val="Lienhypertexte"/>
            <w:color w:val="696969"/>
            <w:sz w:val="18"/>
            <w:szCs w:val="18"/>
            <w:u w:val="none"/>
            <w:bdr w:val="none" w:sz="0" w:space="0" w:color="auto" w:frame="1"/>
          </w:rPr>
          <w:t>webdocumentaire</w:t>
        </w:r>
        <w:proofErr w:type="spellEnd"/>
        <w:r w:rsidR="00AB1524" w:rsidRPr="00593ACF">
          <w:rPr>
            <w:rStyle w:val="Lienhypertexte"/>
            <w:color w:val="696969"/>
            <w:sz w:val="18"/>
            <w:szCs w:val="18"/>
            <w:u w:val="none"/>
            <w:bdr w:val="none" w:sz="0" w:space="0" w:color="auto" w:frame="1"/>
          </w:rPr>
          <w:t>.</w:t>
        </w:r>
      </w:hyperlink>
      <w:r w:rsidR="00AB1524" w:rsidRPr="00593ACF">
        <w:rPr>
          <w:color w:val="696969"/>
          <w:sz w:val="18"/>
          <w:szCs w:val="18"/>
          <w:bdr w:val="none" w:sz="0" w:space="0" w:color="auto" w:frame="1"/>
        </w:rPr>
        <w:t> dans le cadre de Visa pour l'image, Festival international du photojournalisme.</w:t>
      </w:r>
    </w:p>
    <w:p w:rsidR="00AB1524" w:rsidRPr="00593ACF" w:rsidRDefault="00324012" w:rsidP="000A796A">
      <w:pPr>
        <w:pStyle w:val="rtejustify"/>
        <w:numPr>
          <w:ilvl w:val="0"/>
          <w:numId w:val="25"/>
        </w:numPr>
        <w:shd w:val="clear" w:color="auto" w:fill="FFFFFF"/>
        <w:spacing w:before="0" w:beforeAutospacing="0" w:after="0" w:afterAutospacing="0"/>
        <w:ind w:left="480"/>
        <w:jc w:val="both"/>
        <w:rPr>
          <w:color w:val="666666"/>
          <w:sz w:val="18"/>
          <w:szCs w:val="18"/>
        </w:rPr>
      </w:pPr>
      <w:hyperlink r:id="rId15" w:tgtFrame="_blank" w:history="1">
        <w:r w:rsidR="00AB1524" w:rsidRPr="00593ACF">
          <w:rPr>
            <w:rStyle w:val="Lienhypertexte"/>
            <w:color w:val="696969"/>
            <w:sz w:val="18"/>
            <w:szCs w:val="18"/>
            <w:u w:val="none"/>
            <w:bdr w:val="none" w:sz="0" w:space="0" w:color="auto" w:frame="1"/>
          </w:rPr>
          <w:t xml:space="preserve">Prix du public et prix du jury du Mois du </w:t>
        </w:r>
        <w:proofErr w:type="spellStart"/>
        <w:r w:rsidR="00AB1524" w:rsidRPr="00593ACF">
          <w:rPr>
            <w:rStyle w:val="Lienhypertexte"/>
            <w:color w:val="696969"/>
            <w:sz w:val="18"/>
            <w:szCs w:val="18"/>
            <w:u w:val="none"/>
            <w:bdr w:val="none" w:sz="0" w:space="0" w:color="auto" w:frame="1"/>
          </w:rPr>
          <w:t>Webdoc</w:t>
        </w:r>
        <w:proofErr w:type="spellEnd"/>
        <w:r w:rsidR="00AB1524" w:rsidRPr="00593ACF">
          <w:rPr>
            <w:rStyle w:val="Lienhypertexte"/>
            <w:color w:val="696969"/>
            <w:sz w:val="18"/>
            <w:szCs w:val="18"/>
            <w:u w:val="none"/>
            <w:bdr w:val="none" w:sz="0" w:space="0" w:color="auto" w:frame="1"/>
          </w:rPr>
          <w:t>. </w:t>
        </w:r>
      </w:hyperlink>
      <w:r w:rsidR="00AB1524" w:rsidRPr="00593ACF">
        <w:rPr>
          <w:color w:val="696969"/>
          <w:sz w:val="18"/>
          <w:szCs w:val="18"/>
          <w:bdr w:val="none" w:sz="0" w:space="0" w:color="auto" w:frame="1"/>
        </w:rPr>
        <w:t>dans le cadre du Mois du film documentaire (action relayée au sein de la médiathèque depuis deux ans).</w:t>
      </w:r>
    </w:p>
    <w:p w:rsidR="00AB1524" w:rsidRDefault="00AB1524" w:rsidP="00B16BB5">
      <w:pPr>
        <w:pStyle w:val="rtejustify"/>
        <w:shd w:val="clear" w:color="auto" w:fill="FFFFFF"/>
        <w:spacing w:before="240" w:beforeAutospacing="0" w:after="240" w:afterAutospacing="0"/>
        <w:jc w:val="right"/>
      </w:pPr>
      <w:r w:rsidRPr="00593ACF">
        <w:rPr>
          <w:color w:val="666666"/>
          <w:sz w:val="16"/>
          <w:szCs w:val="16"/>
        </w:rPr>
        <w:t xml:space="preserve"> Source : </w:t>
      </w:r>
      <w:hyperlink r:id="rId16" w:history="1">
        <w:r w:rsidRPr="00593ACF">
          <w:rPr>
            <w:rStyle w:val="Lienhypertexte"/>
            <w:sz w:val="16"/>
            <w:szCs w:val="16"/>
          </w:rPr>
          <w:t>http://media.ted.fr/actualites/le-web-doc-tisse-sa-toile</w:t>
        </w:r>
      </w:hyperlink>
    </w:p>
    <w:p w:rsidR="00AB1524" w:rsidRPr="00B16BB5" w:rsidRDefault="00AB1524" w:rsidP="00B16BB5">
      <w:pPr>
        <w:pStyle w:val="rtejustify"/>
        <w:shd w:val="clear" w:color="auto" w:fill="FFFFFF"/>
        <w:spacing w:before="240" w:beforeAutospacing="0" w:after="240" w:afterAutospacing="0"/>
        <w:jc w:val="right"/>
        <w:rPr>
          <w:color w:val="666666"/>
          <w:sz w:val="16"/>
          <w:szCs w:val="16"/>
        </w:rPr>
      </w:pPr>
    </w:p>
    <w:p w:rsidR="00AB1524" w:rsidRPr="00817033" w:rsidRDefault="00AB1524" w:rsidP="00B16BB5">
      <w:pPr>
        <w:pStyle w:val="rtejustify"/>
        <w:numPr>
          <w:ilvl w:val="0"/>
          <w:numId w:val="23"/>
        </w:numPr>
        <w:shd w:val="clear" w:color="auto" w:fill="FFFFFF"/>
        <w:spacing w:before="240" w:beforeAutospacing="0" w:after="240" w:afterAutospacing="0"/>
        <w:jc w:val="both"/>
        <w:rPr>
          <w:sz w:val="22"/>
          <w:szCs w:val="22"/>
        </w:rPr>
      </w:pPr>
      <w:r w:rsidRPr="00817033">
        <w:rPr>
          <w:sz w:val="22"/>
          <w:szCs w:val="22"/>
        </w:rPr>
        <w:t xml:space="preserve">Le web-documentaire de </w:t>
      </w:r>
      <w:r w:rsidRPr="00817033">
        <w:rPr>
          <w:i/>
          <w:iCs/>
          <w:sz w:val="22"/>
          <w:szCs w:val="22"/>
        </w:rPr>
        <w:t>La Voix du Nord</w:t>
      </w:r>
      <w:r w:rsidRPr="00817033">
        <w:rPr>
          <w:sz w:val="22"/>
          <w:szCs w:val="22"/>
        </w:rPr>
        <w:t xml:space="preserve"> que vous venez d’étudier s’est entre autre intéressé à « la jungle » de Calais. Qu’en est-il aujourd’hui ? </w:t>
      </w:r>
    </w:p>
    <w:p w:rsidR="00AB1524" w:rsidRPr="00817033" w:rsidRDefault="00AB1524" w:rsidP="00B16BB5">
      <w:pPr>
        <w:pStyle w:val="rtejustify"/>
        <w:shd w:val="clear" w:color="auto" w:fill="FFFFFF"/>
        <w:spacing w:before="240" w:beforeAutospacing="0" w:after="240" w:afterAutospacing="0"/>
        <w:ind w:left="720"/>
        <w:jc w:val="both"/>
        <w:rPr>
          <w:sz w:val="22"/>
          <w:szCs w:val="22"/>
        </w:rPr>
      </w:pPr>
      <w:r w:rsidRPr="00817033">
        <w:rPr>
          <w:sz w:val="22"/>
          <w:szCs w:val="22"/>
        </w:rPr>
        <w:t>Pour terminer cette séance, réalisez, toujours individuellement, une courte recherche documentaire sur ce lieu.</w:t>
      </w:r>
    </w:p>
    <w:p w:rsidR="00AB1524" w:rsidRPr="00817033" w:rsidRDefault="00AB1524" w:rsidP="00B16BB5">
      <w:pPr>
        <w:pStyle w:val="rtejustify"/>
        <w:shd w:val="clear" w:color="auto" w:fill="FFFFFF"/>
        <w:spacing w:before="240" w:beforeAutospacing="0" w:after="240" w:afterAutospacing="0"/>
        <w:ind w:left="720"/>
        <w:jc w:val="both"/>
        <w:rPr>
          <w:sz w:val="22"/>
          <w:szCs w:val="22"/>
        </w:rPr>
      </w:pPr>
      <w:r>
        <w:rPr>
          <w:sz w:val="22"/>
          <w:szCs w:val="22"/>
        </w:rPr>
        <w:t>Afin de vous construire un jugement éclairé et de garder un esprit critique face aux médias, r</w:t>
      </w:r>
      <w:r w:rsidRPr="00817033">
        <w:rPr>
          <w:sz w:val="22"/>
          <w:szCs w:val="22"/>
        </w:rPr>
        <w:t xml:space="preserve">echerchez trois ressources fiables qui vous permettent de savoir si « la jungle » de Calais existe toujours </w:t>
      </w:r>
      <w:r>
        <w:rPr>
          <w:sz w:val="22"/>
          <w:szCs w:val="22"/>
        </w:rPr>
        <w:t xml:space="preserve">aujourd’hui </w:t>
      </w:r>
      <w:r w:rsidRPr="00817033">
        <w:rPr>
          <w:sz w:val="22"/>
          <w:szCs w:val="22"/>
        </w:rPr>
        <w:t>ou pas.</w:t>
      </w:r>
    </w:p>
    <w:p w:rsidR="00AB1524" w:rsidRDefault="00AB1524" w:rsidP="00B16BB5">
      <w:pPr>
        <w:pStyle w:val="rtejustify"/>
        <w:shd w:val="clear" w:color="auto" w:fill="FFFFFF"/>
        <w:spacing w:before="240" w:beforeAutospacing="0" w:after="240" w:afterAutospacing="0"/>
        <w:ind w:left="720"/>
        <w:jc w:val="both"/>
        <w:rPr>
          <w:sz w:val="22"/>
          <w:szCs w:val="22"/>
        </w:rPr>
      </w:pPr>
      <w:r w:rsidRPr="00817033">
        <w:rPr>
          <w:sz w:val="22"/>
          <w:szCs w:val="22"/>
        </w:rPr>
        <w:t>Complétez le tableau ci-dessous.</w:t>
      </w:r>
    </w:p>
    <w:p w:rsidR="00AB1524" w:rsidRDefault="00AB1524" w:rsidP="00B16BB5">
      <w:pPr>
        <w:pStyle w:val="rtejustify"/>
        <w:shd w:val="clear" w:color="auto" w:fill="FFFFFF"/>
        <w:spacing w:before="240" w:beforeAutospacing="0" w:after="240" w:afterAutospacing="0"/>
        <w:ind w:left="720"/>
        <w:jc w:val="both"/>
        <w:rPr>
          <w:sz w:val="22"/>
          <w:szCs w:val="22"/>
        </w:rPr>
      </w:pPr>
    </w:p>
    <w:p w:rsidR="00AB1524" w:rsidRDefault="00AB1524" w:rsidP="00B16BB5">
      <w:pPr>
        <w:pStyle w:val="rtejustify"/>
        <w:shd w:val="clear" w:color="auto" w:fill="FFFFFF"/>
        <w:spacing w:before="240" w:beforeAutospacing="0" w:after="240" w:afterAutospacing="0"/>
        <w:ind w:left="720"/>
        <w:jc w:val="both"/>
        <w:rPr>
          <w:sz w:val="22"/>
          <w:szCs w:val="22"/>
        </w:rPr>
      </w:pPr>
    </w:p>
    <w:p w:rsidR="00AB1524" w:rsidRDefault="00AB1524" w:rsidP="00B16BB5">
      <w:pPr>
        <w:pStyle w:val="rtejustify"/>
        <w:shd w:val="clear" w:color="auto" w:fill="FFFFFF"/>
        <w:spacing w:before="240" w:beforeAutospacing="0" w:after="240" w:afterAutospacing="0"/>
        <w:ind w:left="720"/>
        <w:jc w:val="both"/>
        <w:rPr>
          <w:sz w:val="22"/>
          <w:szCs w:val="22"/>
        </w:rPr>
      </w:pPr>
    </w:p>
    <w:p w:rsidR="00AB1524" w:rsidRDefault="00AB1524" w:rsidP="00B16BB5">
      <w:pPr>
        <w:pStyle w:val="rtejustify"/>
        <w:shd w:val="clear" w:color="auto" w:fill="FFFFFF"/>
        <w:spacing w:before="240" w:beforeAutospacing="0" w:after="240" w:afterAutospacing="0"/>
        <w:ind w:left="720"/>
        <w:jc w:val="both"/>
        <w:rPr>
          <w:sz w:val="22"/>
          <w:szCs w:val="22"/>
        </w:rPr>
      </w:pPr>
    </w:p>
    <w:p w:rsidR="00AB1524" w:rsidRPr="00817033" w:rsidRDefault="00AB1524" w:rsidP="00B16BB5">
      <w:pPr>
        <w:pStyle w:val="rtejustify"/>
        <w:shd w:val="clear" w:color="auto" w:fill="FFFFFF"/>
        <w:spacing w:before="240" w:beforeAutospacing="0" w:after="240" w:afterAutospacing="0"/>
        <w:ind w:left="720"/>
        <w:jc w:val="both"/>
        <w:rPr>
          <w:sz w:val="22"/>
          <w:szCs w:val="22"/>
        </w:rPr>
      </w:pPr>
    </w:p>
    <w:tbl>
      <w:tblPr>
        <w:tblW w:w="992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23"/>
        <w:gridCol w:w="2989"/>
        <w:gridCol w:w="4113"/>
      </w:tblGrid>
      <w:tr w:rsidR="00AB1524" w:rsidRPr="00AF7FF7" w:rsidTr="002E6576">
        <w:trPr>
          <w:trHeight w:val="976"/>
        </w:trPr>
        <w:tc>
          <w:tcPr>
            <w:tcW w:w="2823" w:type="dxa"/>
          </w:tcPr>
          <w:p w:rsidR="00AB1524" w:rsidRPr="00AF7FF7" w:rsidRDefault="00AB1524" w:rsidP="00AF7FF7">
            <w:pPr>
              <w:pStyle w:val="rtejustify"/>
              <w:spacing w:before="240" w:beforeAutospacing="0" w:after="240" w:afterAutospacing="0"/>
              <w:jc w:val="center"/>
              <w:rPr>
                <w:sz w:val="22"/>
                <w:szCs w:val="22"/>
              </w:rPr>
            </w:pPr>
            <w:r w:rsidRPr="00AF7FF7">
              <w:rPr>
                <w:sz w:val="22"/>
                <w:szCs w:val="22"/>
              </w:rPr>
              <w:lastRenderedPageBreak/>
              <w:t>Mentionnez  les noms et références des sources utilisées</w:t>
            </w:r>
          </w:p>
        </w:tc>
        <w:tc>
          <w:tcPr>
            <w:tcW w:w="2989" w:type="dxa"/>
          </w:tcPr>
          <w:p w:rsidR="00AB1524" w:rsidRPr="00AF7FF7" w:rsidRDefault="00AB1524" w:rsidP="00AF7FF7">
            <w:pPr>
              <w:pStyle w:val="rtejustify"/>
              <w:spacing w:before="240" w:beforeAutospacing="0" w:after="240" w:afterAutospacing="0"/>
              <w:jc w:val="center"/>
              <w:rPr>
                <w:sz w:val="22"/>
                <w:szCs w:val="22"/>
              </w:rPr>
            </w:pPr>
            <w:r w:rsidRPr="00AF7FF7">
              <w:rPr>
                <w:sz w:val="22"/>
                <w:szCs w:val="22"/>
              </w:rPr>
              <w:t>Justifiez pourquoi il s’agit d’une ressource fiable</w:t>
            </w:r>
          </w:p>
        </w:tc>
        <w:tc>
          <w:tcPr>
            <w:tcW w:w="4113" w:type="dxa"/>
          </w:tcPr>
          <w:p w:rsidR="00AB1524" w:rsidRPr="00AF7FF7" w:rsidRDefault="00AB1524" w:rsidP="00AF7FF7">
            <w:pPr>
              <w:pStyle w:val="rtejustify"/>
              <w:spacing w:before="240" w:beforeAutospacing="0" w:after="240" w:afterAutospacing="0"/>
              <w:jc w:val="center"/>
              <w:rPr>
                <w:sz w:val="22"/>
                <w:szCs w:val="22"/>
              </w:rPr>
            </w:pPr>
            <w:r w:rsidRPr="00AF7FF7">
              <w:rPr>
                <w:sz w:val="22"/>
                <w:szCs w:val="22"/>
              </w:rPr>
              <w:t>Prélevez les informations utiles concernant le devenir de la « jungle » de Calais</w:t>
            </w:r>
          </w:p>
        </w:tc>
      </w:tr>
      <w:tr w:rsidR="00AB1524" w:rsidRPr="00AF7FF7" w:rsidTr="002E6576">
        <w:trPr>
          <w:trHeight w:val="886"/>
        </w:trPr>
        <w:tc>
          <w:tcPr>
            <w:tcW w:w="2823" w:type="dxa"/>
          </w:tcPr>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tc>
        <w:tc>
          <w:tcPr>
            <w:tcW w:w="2989" w:type="dxa"/>
          </w:tcPr>
          <w:p w:rsidR="00AB1524" w:rsidRPr="00AF7FF7" w:rsidRDefault="00AB1524" w:rsidP="00AF7FF7">
            <w:pPr>
              <w:pStyle w:val="rtejustify"/>
              <w:spacing w:before="240" w:beforeAutospacing="0" w:after="240" w:afterAutospacing="0"/>
              <w:jc w:val="both"/>
              <w:rPr>
                <w:color w:val="666666"/>
                <w:sz w:val="22"/>
                <w:szCs w:val="22"/>
              </w:rPr>
            </w:pPr>
          </w:p>
        </w:tc>
        <w:tc>
          <w:tcPr>
            <w:tcW w:w="4113" w:type="dxa"/>
          </w:tcPr>
          <w:p w:rsidR="00AB1524" w:rsidRPr="00AF7FF7" w:rsidRDefault="00AB1524" w:rsidP="00AF7FF7">
            <w:pPr>
              <w:pStyle w:val="rtejustify"/>
              <w:spacing w:before="240" w:beforeAutospacing="0" w:after="240" w:afterAutospacing="0"/>
              <w:jc w:val="both"/>
              <w:rPr>
                <w:color w:val="666666"/>
                <w:sz w:val="22"/>
                <w:szCs w:val="22"/>
              </w:rPr>
            </w:pPr>
          </w:p>
        </w:tc>
      </w:tr>
      <w:tr w:rsidR="00AB1524" w:rsidRPr="00AF7FF7" w:rsidTr="002E6576">
        <w:trPr>
          <w:trHeight w:val="886"/>
        </w:trPr>
        <w:tc>
          <w:tcPr>
            <w:tcW w:w="2823" w:type="dxa"/>
          </w:tcPr>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tc>
        <w:tc>
          <w:tcPr>
            <w:tcW w:w="2989" w:type="dxa"/>
          </w:tcPr>
          <w:p w:rsidR="00AB1524" w:rsidRPr="00AF7FF7" w:rsidRDefault="00AB1524" w:rsidP="00AF7FF7">
            <w:pPr>
              <w:pStyle w:val="rtejustify"/>
              <w:spacing w:before="240" w:beforeAutospacing="0" w:after="240" w:afterAutospacing="0"/>
              <w:jc w:val="both"/>
              <w:rPr>
                <w:color w:val="666666"/>
                <w:sz w:val="22"/>
                <w:szCs w:val="22"/>
              </w:rPr>
            </w:pPr>
          </w:p>
        </w:tc>
        <w:tc>
          <w:tcPr>
            <w:tcW w:w="4113" w:type="dxa"/>
          </w:tcPr>
          <w:p w:rsidR="00AB1524" w:rsidRPr="00AF7FF7" w:rsidRDefault="00AB1524" w:rsidP="00AF7FF7">
            <w:pPr>
              <w:pStyle w:val="rtejustify"/>
              <w:spacing w:before="240" w:beforeAutospacing="0" w:after="240" w:afterAutospacing="0"/>
              <w:jc w:val="both"/>
              <w:rPr>
                <w:color w:val="666666"/>
                <w:sz w:val="22"/>
                <w:szCs w:val="22"/>
              </w:rPr>
            </w:pPr>
          </w:p>
        </w:tc>
      </w:tr>
      <w:tr w:rsidR="00AB1524" w:rsidRPr="00AF7FF7" w:rsidTr="002E6576">
        <w:trPr>
          <w:trHeight w:val="886"/>
        </w:trPr>
        <w:tc>
          <w:tcPr>
            <w:tcW w:w="2823" w:type="dxa"/>
          </w:tcPr>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p w:rsidR="00AB1524" w:rsidRPr="00AF7FF7" w:rsidRDefault="00AB1524" w:rsidP="00AF7FF7">
            <w:pPr>
              <w:pStyle w:val="rtejustify"/>
              <w:spacing w:before="240" w:beforeAutospacing="0" w:after="240" w:afterAutospacing="0"/>
              <w:jc w:val="both"/>
              <w:rPr>
                <w:color w:val="666666"/>
                <w:sz w:val="22"/>
                <w:szCs w:val="22"/>
              </w:rPr>
            </w:pPr>
          </w:p>
        </w:tc>
        <w:tc>
          <w:tcPr>
            <w:tcW w:w="2989" w:type="dxa"/>
          </w:tcPr>
          <w:p w:rsidR="00AB1524" w:rsidRPr="00AF7FF7" w:rsidRDefault="00AB1524" w:rsidP="00AF7FF7">
            <w:pPr>
              <w:pStyle w:val="rtejustify"/>
              <w:spacing w:before="240" w:beforeAutospacing="0" w:after="240" w:afterAutospacing="0"/>
              <w:jc w:val="both"/>
              <w:rPr>
                <w:color w:val="666666"/>
                <w:sz w:val="22"/>
                <w:szCs w:val="22"/>
              </w:rPr>
            </w:pPr>
          </w:p>
        </w:tc>
        <w:tc>
          <w:tcPr>
            <w:tcW w:w="4113" w:type="dxa"/>
          </w:tcPr>
          <w:p w:rsidR="00AB1524" w:rsidRPr="00AF7FF7" w:rsidRDefault="00AB1524" w:rsidP="00AF7FF7">
            <w:pPr>
              <w:pStyle w:val="rtejustify"/>
              <w:spacing w:before="240" w:beforeAutospacing="0" w:after="240" w:afterAutospacing="0"/>
              <w:jc w:val="both"/>
              <w:rPr>
                <w:color w:val="666666"/>
                <w:sz w:val="22"/>
                <w:szCs w:val="22"/>
              </w:rPr>
            </w:pPr>
          </w:p>
        </w:tc>
      </w:tr>
    </w:tbl>
    <w:p w:rsidR="00AB1524" w:rsidRDefault="00AB1524" w:rsidP="00C37E1E">
      <w:pPr>
        <w:tabs>
          <w:tab w:val="left" w:pos="1087"/>
        </w:tabs>
        <w:rPr>
          <w:rFonts w:ascii="Times New Roman" w:hAnsi="Times New Roman" w:cs="Times New Roman"/>
          <w:b/>
          <w:bCs/>
          <w:u w:val="single"/>
        </w:rPr>
      </w:pPr>
    </w:p>
    <w:p w:rsidR="00AB1524" w:rsidRPr="007205A6" w:rsidRDefault="00AB1524" w:rsidP="00C37E1E">
      <w:pPr>
        <w:tabs>
          <w:tab w:val="left" w:pos="1087"/>
        </w:tabs>
        <w:jc w:val="both"/>
        <w:rPr>
          <w:rFonts w:ascii="Times New Roman" w:hAnsi="Times New Roman" w:cs="Times New Roman"/>
          <w:b/>
          <w:bCs/>
        </w:rPr>
      </w:pPr>
      <w:r w:rsidRPr="007205A6">
        <w:rPr>
          <w:rFonts w:ascii="Times New Roman" w:hAnsi="Times New Roman" w:cs="Times New Roman"/>
          <w:b/>
          <w:bCs/>
          <w:u w:val="single"/>
        </w:rPr>
        <w:t>A</w:t>
      </w:r>
      <w:r>
        <w:rPr>
          <w:rFonts w:ascii="Times New Roman" w:hAnsi="Times New Roman" w:cs="Times New Roman"/>
          <w:b/>
          <w:bCs/>
          <w:u w:val="single"/>
        </w:rPr>
        <w:t>près l’a</w:t>
      </w:r>
      <w:r w:rsidRPr="007205A6">
        <w:rPr>
          <w:rFonts w:ascii="Times New Roman" w:hAnsi="Times New Roman" w:cs="Times New Roman"/>
          <w:b/>
          <w:bCs/>
          <w:u w:val="single"/>
        </w:rPr>
        <w:t>ctivité n° 4</w:t>
      </w:r>
      <w:r w:rsidRPr="007205A6">
        <w:rPr>
          <w:rFonts w:ascii="Times New Roman" w:hAnsi="Times New Roman" w:cs="Times New Roman"/>
          <w:b/>
          <w:bCs/>
        </w:rPr>
        <w:t xml:space="preserve"> : </w:t>
      </w:r>
      <w:r w:rsidRPr="00015393">
        <w:rPr>
          <w:rFonts w:ascii="Times New Roman" w:hAnsi="Times New Roman" w:cs="Times New Roman"/>
        </w:rPr>
        <w:t>Je m’auto-évalue en entourant pour la compétence travaillée, le niveau de maîtrise qui semble être le mien</w:t>
      </w:r>
    </w:p>
    <w:tbl>
      <w:tblPr>
        <w:tblW w:w="99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1"/>
        <w:gridCol w:w="1798"/>
        <w:gridCol w:w="1828"/>
        <w:gridCol w:w="1959"/>
        <w:gridCol w:w="1958"/>
      </w:tblGrid>
      <w:tr w:rsidR="00AB1524" w:rsidRPr="00AF7FF7">
        <w:trPr>
          <w:trHeight w:val="252"/>
        </w:trPr>
        <w:tc>
          <w:tcPr>
            <w:tcW w:w="2381"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Exercer son esprit critique</w:t>
            </w:r>
          </w:p>
        </w:tc>
        <w:tc>
          <w:tcPr>
            <w:tcW w:w="179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2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5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5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42"/>
        </w:trPr>
        <w:tc>
          <w:tcPr>
            <w:tcW w:w="2381" w:type="dxa"/>
            <w:vMerge/>
          </w:tcPr>
          <w:p w:rsidR="00AB1524" w:rsidRPr="00AF7FF7" w:rsidRDefault="00AB1524" w:rsidP="00817416">
            <w:pPr>
              <w:tabs>
                <w:tab w:val="left" w:pos="1087"/>
              </w:tabs>
              <w:spacing w:after="0" w:line="240" w:lineRule="auto"/>
              <w:jc w:val="center"/>
              <w:rPr>
                <w:rFonts w:ascii="Times New Roman" w:hAnsi="Times New Roman" w:cs="Times New Roman"/>
              </w:rPr>
            </w:pPr>
          </w:p>
        </w:tc>
        <w:tc>
          <w:tcPr>
            <w:tcW w:w="1798"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identifier</w:t>
            </w:r>
          </w:p>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une source numérique fiable</w:t>
            </w:r>
          </w:p>
        </w:tc>
        <w:tc>
          <w:tcPr>
            <w:tcW w:w="1828"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sais croiser plusieurs ressources pour m’assurer de la fiabilité des données.</w:t>
            </w: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959"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connais les critères de fiabilité d’une ressource numérique.</w:t>
            </w: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tc>
        <w:tc>
          <w:tcPr>
            <w:tcW w:w="1958" w:type="dxa"/>
          </w:tcPr>
          <w:p w:rsidR="00AB1524" w:rsidRPr="00AF7FF7" w:rsidRDefault="00AB1524" w:rsidP="00817416">
            <w:pPr>
              <w:tabs>
                <w:tab w:val="left" w:pos="1087"/>
              </w:tabs>
              <w:spacing w:after="0" w:line="240" w:lineRule="auto"/>
              <w:jc w:val="center"/>
              <w:rPr>
                <w:rFonts w:ascii="Times New Roman" w:hAnsi="Times New Roman" w:cs="Times New Roman"/>
              </w:rPr>
            </w:pPr>
            <w:r w:rsidRPr="00AF7FF7">
              <w:rPr>
                <w:rFonts w:ascii="Times New Roman" w:hAnsi="Times New Roman" w:cs="Times New Roman"/>
              </w:rPr>
              <w:t>Je suis capable d’évaluer la pertinence d’un site</w:t>
            </w:r>
          </w:p>
        </w:tc>
      </w:tr>
    </w:tbl>
    <w:p w:rsidR="00AB1524" w:rsidRDefault="00AB1524" w:rsidP="00C37E1E">
      <w:pPr>
        <w:tabs>
          <w:tab w:val="left" w:pos="1087"/>
        </w:tabs>
        <w:jc w:val="center"/>
        <w:rPr>
          <w:rFonts w:ascii="Times New Roman" w:hAnsi="Times New Roman" w:cs="Times New Roman"/>
        </w:rPr>
      </w:pPr>
    </w:p>
    <w:tbl>
      <w:tblPr>
        <w:tblW w:w="99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1"/>
        <w:gridCol w:w="1798"/>
        <w:gridCol w:w="1828"/>
        <w:gridCol w:w="1959"/>
        <w:gridCol w:w="1958"/>
      </w:tblGrid>
      <w:tr w:rsidR="00AB1524" w:rsidRPr="00AF7FF7">
        <w:trPr>
          <w:trHeight w:val="183"/>
        </w:trPr>
        <w:tc>
          <w:tcPr>
            <w:tcW w:w="2381" w:type="dxa"/>
            <w:vMerge w:val="restart"/>
          </w:tcPr>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rPr>
            </w:pPr>
          </w:p>
          <w:p w:rsidR="00AB1524" w:rsidRPr="00AF7FF7" w:rsidRDefault="00AB1524" w:rsidP="00817416">
            <w:pPr>
              <w:tabs>
                <w:tab w:val="left" w:pos="1087"/>
              </w:tabs>
              <w:spacing w:after="0" w:line="240" w:lineRule="auto"/>
              <w:jc w:val="center"/>
              <w:rPr>
                <w:rFonts w:ascii="Times New Roman" w:hAnsi="Times New Roman" w:cs="Times New Roman"/>
                <w:i/>
                <w:iCs/>
              </w:rPr>
            </w:pPr>
            <w:r w:rsidRPr="00AF7FF7">
              <w:rPr>
                <w:rFonts w:ascii="Times New Roman" w:hAnsi="Times New Roman" w:cs="Times New Roman"/>
                <w:i/>
                <w:iCs/>
              </w:rPr>
              <w:t>Développer l’expression personnelle et l’argumentation</w:t>
            </w:r>
          </w:p>
        </w:tc>
        <w:tc>
          <w:tcPr>
            <w:tcW w:w="179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Débutant</w:t>
            </w:r>
          </w:p>
        </w:tc>
        <w:tc>
          <w:tcPr>
            <w:tcW w:w="182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Apprenti</w:t>
            </w:r>
          </w:p>
        </w:tc>
        <w:tc>
          <w:tcPr>
            <w:tcW w:w="1959"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Confirmé</w:t>
            </w:r>
          </w:p>
        </w:tc>
        <w:tc>
          <w:tcPr>
            <w:tcW w:w="1958" w:type="dxa"/>
          </w:tcPr>
          <w:p w:rsidR="00AB1524" w:rsidRPr="00AF7FF7" w:rsidRDefault="00AB1524" w:rsidP="00817416">
            <w:pPr>
              <w:tabs>
                <w:tab w:val="left" w:pos="1087"/>
              </w:tabs>
              <w:spacing w:after="0" w:line="240" w:lineRule="auto"/>
              <w:jc w:val="center"/>
              <w:rPr>
                <w:rFonts w:ascii="Times New Roman" w:hAnsi="Times New Roman" w:cs="Times New Roman"/>
                <w:b/>
                <w:bCs/>
              </w:rPr>
            </w:pPr>
            <w:r w:rsidRPr="00AF7FF7">
              <w:rPr>
                <w:rFonts w:ascii="Times New Roman" w:hAnsi="Times New Roman" w:cs="Times New Roman"/>
                <w:b/>
                <w:bCs/>
              </w:rPr>
              <w:t>Expert</w:t>
            </w:r>
          </w:p>
        </w:tc>
      </w:tr>
      <w:tr w:rsidR="00AB1524" w:rsidRPr="00AF7FF7">
        <w:trPr>
          <w:trHeight w:val="110"/>
        </w:trPr>
        <w:tc>
          <w:tcPr>
            <w:tcW w:w="2381" w:type="dxa"/>
            <w:vMerge/>
          </w:tcPr>
          <w:p w:rsidR="00AB1524" w:rsidRPr="00AF7FF7" w:rsidRDefault="00AB1524" w:rsidP="00817416">
            <w:pPr>
              <w:tabs>
                <w:tab w:val="left" w:pos="1087"/>
              </w:tabs>
              <w:spacing w:after="0" w:line="240" w:lineRule="auto"/>
              <w:rPr>
                <w:rFonts w:ascii="Times New Roman" w:hAnsi="Times New Roman" w:cs="Times New Roman"/>
              </w:rPr>
            </w:pPr>
          </w:p>
        </w:tc>
        <w:tc>
          <w:tcPr>
            <w:tcW w:w="1798" w:type="dxa"/>
          </w:tcPr>
          <w:p w:rsidR="00AB1524" w:rsidRPr="00AF7FF7" w:rsidRDefault="00AB1524" w:rsidP="00817416">
            <w:pPr>
              <w:tabs>
                <w:tab w:val="left" w:pos="1087"/>
              </w:tabs>
              <w:spacing w:after="0" w:line="240" w:lineRule="auto"/>
              <w:rPr>
                <w:rFonts w:ascii="Times New Roman" w:hAnsi="Times New Roman" w:cs="Times New Roman"/>
              </w:rPr>
            </w:pPr>
            <w:r w:rsidRPr="00AF7FF7">
              <w:rPr>
                <w:rFonts w:ascii="Times New Roman" w:hAnsi="Times New Roman" w:cs="Times New Roman"/>
              </w:rPr>
              <w:t xml:space="preserve">J’ai des difficultés à exprimer mon opinion sur une question. </w:t>
            </w:r>
          </w:p>
        </w:tc>
        <w:tc>
          <w:tcPr>
            <w:tcW w:w="1828" w:type="dxa"/>
          </w:tcPr>
          <w:p w:rsidR="00AB1524" w:rsidRPr="00AF7FF7" w:rsidRDefault="00AB1524" w:rsidP="00817416">
            <w:pPr>
              <w:tabs>
                <w:tab w:val="left" w:pos="1087"/>
              </w:tabs>
              <w:spacing w:after="0" w:line="240" w:lineRule="auto"/>
              <w:rPr>
                <w:rFonts w:ascii="Times New Roman" w:hAnsi="Times New Roman" w:cs="Times New Roman"/>
              </w:rPr>
            </w:pPr>
            <w:r w:rsidRPr="00AF7FF7">
              <w:rPr>
                <w:rFonts w:ascii="Times New Roman" w:hAnsi="Times New Roman" w:cs="Times New Roman"/>
              </w:rPr>
              <w:t>Je sais rédiger quelques lignes pour donner mon opinion mais je manque d’arguments pour être convaincant.</w:t>
            </w:r>
          </w:p>
        </w:tc>
        <w:tc>
          <w:tcPr>
            <w:tcW w:w="1959" w:type="dxa"/>
          </w:tcPr>
          <w:p w:rsidR="00AB1524" w:rsidRPr="00AF7FF7" w:rsidRDefault="00AB1524" w:rsidP="00817416">
            <w:pPr>
              <w:tabs>
                <w:tab w:val="left" w:pos="1087"/>
              </w:tabs>
              <w:spacing w:after="0" w:line="240" w:lineRule="auto"/>
              <w:rPr>
                <w:rFonts w:ascii="Times New Roman" w:hAnsi="Times New Roman" w:cs="Times New Roman"/>
              </w:rPr>
            </w:pPr>
            <w:r w:rsidRPr="00AF7FF7">
              <w:rPr>
                <w:rFonts w:ascii="Times New Roman" w:hAnsi="Times New Roman" w:cs="Times New Roman"/>
              </w:rPr>
              <w:t>Je sais formuler à l’écrit un avis personnel et le justifier par plusieurs arguments.</w:t>
            </w:r>
          </w:p>
        </w:tc>
        <w:tc>
          <w:tcPr>
            <w:tcW w:w="1958" w:type="dxa"/>
          </w:tcPr>
          <w:p w:rsidR="00AB1524" w:rsidRPr="00AF7FF7" w:rsidRDefault="00AB1524" w:rsidP="00817416">
            <w:pPr>
              <w:tabs>
                <w:tab w:val="left" w:pos="1087"/>
              </w:tabs>
              <w:spacing w:after="0" w:line="240" w:lineRule="auto"/>
              <w:rPr>
                <w:rFonts w:ascii="Times New Roman" w:hAnsi="Times New Roman" w:cs="Times New Roman"/>
              </w:rPr>
            </w:pPr>
            <w:r w:rsidRPr="00AF7FF7">
              <w:rPr>
                <w:rFonts w:ascii="Times New Roman" w:hAnsi="Times New Roman" w:cs="Times New Roman"/>
              </w:rPr>
              <w:t>Je sais produire un écrit délibératif où j’adopte successivement deux points de vue opposés sur la question.</w:t>
            </w:r>
          </w:p>
        </w:tc>
      </w:tr>
    </w:tbl>
    <w:p w:rsidR="00AB1524" w:rsidRDefault="00AB1524" w:rsidP="00053A1C">
      <w:pPr>
        <w:pStyle w:val="rtejustify"/>
        <w:shd w:val="clear" w:color="auto" w:fill="FFFFFF"/>
        <w:spacing w:before="240" w:beforeAutospacing="0" w:after="240" w:afterAutospacing="0"/>
        <w:jc w:val="both"/>
        <w:rPr>
          <w:color w:val="666666"/>
          <w:sz w:val="22"/>
          <w:szCs w:val="22"/>
        </w:rPr>
      </w:pPr>
    </w:p>
    <w:p w:rsidR="00AB1524" w:rsidRPr="00593ACF" w:rsidRDefault="00AB1524" w:rsidP="00B16BB5">
      <w:pPr>
        <w:pStyle w:val="rtejustify"/>
        <w:shd w:val="clear" w:color="auto" w:fill="FFFFFF"/>
        <w:spacing w:before="240" w:beforeAutospacing="0" w:after="240" w:afterAutospacing="0"/>
        <w:ind w:left="720"/>
        <w:jc w:val="both"/>
        <w:rPr>
          <w:color w:val="666666"/>
          <w:sz w:val="22"/>
          <w:szCs w:val="22"/>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Default="00AB1524" w:rsidP="000A796A">
      <w:pPr>
        <w:tabs>
          <w:tab w:val="left" w:pos="1087"/>
        </w:tabs>
        <w:rPr>
          <w:rFonts w:ascii="Times New Roman" w:hAnsi="Times New Roman" w:cs="Times New Roman"/>
          <w:b/>
          <w:bCs/>
          <w:u w:val="single"/>
        </w:rPr>
      </w:pPr>
    </w:p>
    <w:p w:rsidR="00AB1524" w:rsidRPr="00D17721" w:rsidRDefault="00AB1524" w:rsidP="000A796A">
      <w:pPr>
        <w:tabs>
          <w:tab w:val="left" w:pos="1087"/>
        </w:tabs>
        <w:rPr>
          <w:rFonts w:ascii="Times New Roman" w:hAnsi="Times New Roman" w:cs="Times New Roman"/>
        </w:rPr>
      </w:pPr>
    </w:p>
    <w:sectPr w:rsidR="00AB1524" w:rsidRPr="00D17721" w:rsidSect="009B3B80">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524" w:rsidRDefault="00AB1524" w:rsidP="00593ACF">
      <w:pPr>
        <w:spacing w:after="0" w:line="240" w:lineRule="auto"/>
      </w:pPr>
      <w:r>
        <w:separator/>
      </w:r>
    </w:p>
  </w:endnote>
  <w:endnote w:type="continuationSeparator" w:id="1">
    <w:p w:rsidR="00AB1524" w:rsidRDefault="00AB1524" w:rsidP="00593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524" w:rsidRDefault="00AB1524" w:rsidP="00593ACF">
      <w:pPr>
        <w:spacing w:after="0" w:line="240" w:lineRule="auto"/>
      </w:pPr>
      <w:r>
        <w:separator/>
      </w:r>
    </w:p>
  </w:footnote>
  <w:footnote w:type="continuationSeparator" w:id="1">
    <w:p w:rsidR="00AB1524" w:rsidRDefault="00AB1524" w:rsidP="00593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0A2"/>
    <w:multiLevelType w:val="hybridMultilevel"/>
    <w:tmpl w:val="5730496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83A49C7"/>
    <w:multiLevelType w:val="hybridMultilevel"/>
    <w:tmpl w:val="1606268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C665247"/>
    <w:multiLevelType w:val="hybridMultilevel"/>
    <w:tmpl w:val="3FFE45AA"/>
    <w:lvl w:ilvl="0" w:tplc="334A1516">
      <w:start w:val="1"/>
      <w:numFmt w:val="decimal"/>
      <w:lvlText w:val="%1-"/>
      <w:lvlJc w:val="left"/>
      <w:pPr>
        <w:ind w:left="720" w:hanging="360"/>
      </w:pPr>
      <w:rPr>
        <w:rFonts w:ascii="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1D96AC8"/>
    <w:multiLevelType w:val="hybridMultilevel"/>
    <w:tmpl w:val="99387BBA"/>
    <w:lvl w:ilvl="0" w:tplc="F41C980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122C5D35"/>
    <w:multiLevelType w:val="hybridMultilevel"/>
    <w:tmpl w:val="CD90ACE0"/>
    <w:lvl w:ilvl="0" w:tplc="A85ECFC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1557500C"/>
    <w:multiLevelType w:val="hybridMultilevel"/>
    <w:tmpl w:val="5C98933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168C1BC3"/>
    <w:multiLevelType w:val="hybridMultilevel"/>
    <w:tmpl w:val="5FC6B34E"/>
    <w:lvl w:ilvl="0" w:tplc="4176D65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8C27668"/>
    <w:multiLevelType w:val="multilevel"/>
    <w:tmpl w:val="8FD2D2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1B2344EC"/>
    <w:multiLevelType w:val="hybridMultilevel"/>
    <w:tmpl w:val="D4AEA7B4"/>
    <w:lvl w:ilvl="0" w:tplc="0AC6A77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1F2C01FC"/>
    <w:multiLevelType w:val="hybridMultilevel"/>
    <w:tmpl w:val="0F28B186"/>
    <w:lvl w:ilvl="0" w:tplc="AED801E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0">
    <w:nsid w:val="22635F7C"/>
    <w:multiLevelType w:val="hybridMultilevel"/>
    <w:tmpl w:val="0784D7CC"/>
    <w:lvl w:ilvl="0" w:tplc="E77C194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27D419EE"/>
    <w:multiLevelType w:val="hybridMultilevel"/>
    <w:tmpl w:val="388A52F2"/>
    <w:lvl w:ilvl="0" w:tplc="63147830">
      <w:start w:val="5"/>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nsid w:val="33811FE9"/>
    <w:multiLevelType w:val="hybridMultilevel"/>
    <w:tmpl w:val="09FC439E"/>
    <w:lvl w:ilvl="0" w:tplc="5E36C46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3A1D1B8C"/>
    <w:multiLevelType w:val="hybridMultilevel"/>
    <w:tmpl w:val="BF721BA2"/>
    <w:lvl w:ilvl="0" w:tplc="F830F10A">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3D0E7C01"/>
    <w:multiLevelType w:val="hybridMultilevel"/>
    <w:tmpl w:val="7F28BFCE"/>
    <w:lvl w:ilvl="0" w:tplc="C82E2A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nsid w:val="3D714F05"/>
    <w:multiLevelType w:val="hybridMultilevel"/>
    <w:tmpl w:val="EF84530A"/>
    <w:lvl w:ilvl="0" w:tplc="AD7E5360">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6">
    <w:nsid w:val="40640308"/>
    <w:multiLevelType w:val="hybridMultilevel"/>
    <w:tmpl w:val="C674E886"/>
    <w:lvl w:ilvl="0" w:tplc="4BF8FDD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44AA6130"/>
    <w:multiLevelType w:val="hybridMultilevel"/>
    <w:tmpl w:val="9F6C7CDC"/>
    <w:lvl w:ilvl="0" w:tplc="ED5EE6E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458A1379"/>
    <w:multiLevelType w:val="hybridMultilevel"/>
    <w:tmpl w:val="68087986"/>
    <w:lvl w:ilvl="0" w:tplc="63147830">
      <w:start w:val="5"/>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4B0B3092"/>
    <w:multiLevelType w:val="hybridMultilevel"/>
    <w:tmpl w:val="351A8D7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51D34EF6"/>
    <w:multiLevelType w:val="hybridMultilevel"/>
    <w:tmpl w:val="83385C7E"/>
    <w:lvl w:ilvl="0" w:tplc="8022043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5B535B2F"/>
    <w:multiLevelType w:val="hybridMultilevel"/>
    <w:tmpl w:val="E82A36C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5C3526AF"/>
    <w:multiLevelType w:val="hybridMultilevel"/>
    <w:tmpl w:val="78C82C44"/>
    <w:lvl w:ilvl="0" w:tplc="BD8C435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nsid w:val="5E9C4B41"/>
    <w:multiLevelType w:val="hybridMultilevel"/>
    <w:tmpl w:val="772080A0"/>
    <w:lvl w:ilvl="0" w:tplc="43CE83C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722017E7"/>
    <w:multiLevelType w:val="hybridMultilevel"/>
    <w:tmpl w:val="373EA0EA"/>
    <w:lvl w:ilvl="0" w:tplc="FA40F6F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72FB6AB5"/>
    <w:multiLevelType w:val="multilevel"/>
    <w:tmpl w:val="D4E025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7482698A"/>
    <w:multiLevelType w:val="hybridMultilevel"/>
    <w:tmpl w:val="60E0DB6A"/>
    <w:lvl w:ilvl="0" w:tplc="1006F3BA">
      <w:start w:val="1"/>
      <w:numFmt w:val="lowerLetter"/>
      <w:lvlText w:val="%1)"/>
      <w:lvlJc w:val="left"/>
      <w:pPr>
        <w:tabs>
          <w:tab w:val="num" w:pos="720"/>
        </w:tabs>
        <w:ind w:left="720" w:hanging="360"/>
      </w:pPr>
      <w:rPr>
        <w:rFonts w:hint="default"/>
        <w:sz w:val="18"/>
        <w:szCs w:val="18"/>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6"/>
  </w:num>
  <w:num w:numId="2">
    <w:abstractNumId w:val="2"/>
  </w:num>
  <w:num w:numId="3">
    <w:abstractNumId w:val="12"/>
  </w:num>
  <w:num w:numId="4">
    <w:abstractNumId w:val="23"/>
  </w:num>
  <w:num w:numId="5">
    <w:abstractNumId w:val="8"/>
  </w:num>
  <w:num w:numId="6">
    <w:abstractNumId w:val="22"/>
  </w:num>
  <w:num w:numId="7">
    <w:abstractNumId w:val="4"/>
  </w:num>
  <w:num w:numId="8">
    <w:abstractNumId w:val="3"/>
  </w:num>
  <w:num w:numId="9">
    <w:abstractNumId w:val="24"/>
  </w:num>
  <w:num w:numId="10">
    <w:abstractNumId w:val="0"/>
  </w:num>
  <w:num w:numId="11">
    <w:abstractNumId w:val="16"/>
  </w:num>
  <w:num w:numId="12">
    <w:abstractNumId w:val="13"/>
  </w:num>
  <w:num w:numId="13">
    <w:abstractNumId w:val="10"/>
  </w:num>
  <w:num w:numId="14">
    <w:abstractNumId w:val="14"/>
  </w:num>
  <w:num w:numId="15">
    <w:abstractNumId w:val="20"/>
  </w:num>
  <w:num w:numId="16">
    <w:abstractNumId w:val="17"/>
  </w:num>
  <w:num w:numId="17">
    <w:abstractNumId w:val="19"/>
  </w:num>
  <w:num w:numId="18">
    <w:abstractNumId w:val="21"/>
  </w:num>
  <w:num w:numId="19">
    <w:abstractNumId w:val="11"/>
  </w:num>
  <w:num w:numId="20">
    <w:abstractNumId w:val="9"/>
  </w:num>
  <w:num w:numId="21">
    <w:abstractNumId w:val="1"/>
  </w:num>
  <w:num w:numId="22">
    <w:abstractNumId w:val="18"/>
  </w:num>
  <w:num w:numId="23">
    <w:abstractNumId w:val="5"/>
  </w:num>
  <w:num w:numId="24">
    <w:abstractNumId w:val="25"/>
  </w:num>
  <w:num w:numId="25">
    <w:abstractNumId w:val="7"/>
  </w:num>
  <w:num w:numId="26">
    <w:abstractNumId w:val="15"/>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5A80"/>
    <w:rsid w:val="00001CFD"/>
    <w:rsid w:val="00015393"/>
    <w:rsid w:val="00025639"/>
    <w:rsid w:val="00044C3F"/>
    <w:rsid w:val="00051864"/>
    <w:rsid w:val="00053A1C"/>
    <w:rsid w:val="00055AA8"/>
    <w:rsid w:val="00090A36"/>
    <w:rsid w:val="000A6955"/>
    <w:rsid w:val="000A796A"/>
    <w:rsid w:val="000C45BC"/>
    <w:rsid w:val="000E64FE"/>
    <w:rsid w:val="00106D39"/>
    <w:rsid w:val="00111466"/>
    <w:rsid w:val="00125247"/>
    <w:rsid w:val="001C19C0"/>
    <w:rsid w:val="001E36A8"/>
    <w:rsid w:val="001E53F1"/>
    <w:rsid w:val="00205211"/>
    <w:rsid w:val="002172BD"/>
    <w:rsid w:val="002565F4"/>
    <w:rsid w:val="00272763"/>
    <w:rsid w:val="002E59CC"/>
    <w:rsid w:val="002E6576"/>
    <w:rsid w:val="002F5D52"/>
    <w:rsid w:val="002F6DE2"/>
    <w:rsid w:val="00324012"/>
    <w:rsid w:val="003533BE"/>
    <w:rsid w:val="00356BAD"/>
    <w:rsid w:val="003902FB"/>
    <w:rsid w:val="003A0DB8"/>
    <w:rsid w:val="003A2EAB"/>
    <w:rsid w:val="003A5188"/>
    <w:rsid w:val="003D1B93"/>
    <w:rsid w:val="003D4647"/>
    <w:rsid w:val="004C114C"/>
    <w:rsid w:val="004E4CA8"/>
    <w:rsid w:val="00505A80"/>
    <w:rsid w:val="0051676D"/>
    <w:rsid w:val="005200B7"/>
    <w:rsid w:val="005219A4"/>
    <w:rsid w:val="005931F4"/>
    <w:rsid w:val="00593ACF"/>
    <w:rsid w:val="00594AF4"/>
    <w:rsid w:val="00596ECA"/>
    <w:rsid w:val="005A63D3"/>
    <w:rsid w:val="005C5D8D"/>
    <w:rsid w:val="005E3437"/>
    <w:rsid w:val="005E5247"/>
    <w:rsid w:val="00632A93"/>
    <w:rsid w:val="0065601F"/>
    <w:rsid w:val="006B3EC7"/>
    <w:rsid w:val="006C196F"/>
    <w:rsid w:val="007168C1"/>
    <w:rsid w:val="007205A6"/>
    <w:rsid w:val="007415D4"/>
    <w:rsid w:val="00817033"/>
    <w:rsid w:val="00817416"/>
    <w:rsid w:val="00830FD8"/>
    <w:rsid w:val="00847F3D"/>
    <w:rsid w:val="00881BA8"/>
    <w:rsid w:val="00897711"/>
    <w:rsid w:val="008A3641"/>
    <w:rsid w:val="008A69DA"/>
    <w:rsid w:val="008C16EC"/>
    <w:rsid w:val="008F7EBD"/>
    <w:rsid w:val="009B3B80"/>
    <w:rsid w:val="009C7B8F"/>
    <w:rsid w:val="009D1FDA"/>
    <w:rsid w:val="00A16E2B"/>
    <w:rsid w:val="00A463F3"/>
    <w:rsid w:val="00A72E5D"/>
    <w:rsid w:val="00AB1524"/>
    <w:rsid w:val="00AF7FF7"/>
    <w:rsid w:val="00B16BB5"/>
    <w:rsid w:val="00B17DA3"/>
    <w:rsid w:val="00B73372"/>
    <w:rsid w:val="00BD153B"/>
    <w:rsid w:val="00BD1982"/>
    <w:rsid w:val="00C03930"/>
    <w:rsid w:val="00C15D73"/>
    <w:rsid w:val="00C200B5"/>
    <w:rsid w:val="00C311F7"/>
    <w:rsid w:val="00C37E1E"/>
    <w:rsid w:val="00C50CB4"/>
    <w:rsid w:val="00CA12CA"/>
    <w:rsid w:val="00CC329E"/>
    <w:rsid w:val="00CC7055"/>
    <w:rsid w:val="00CC7D41"/>
    <w:rsid w:val="00CD60CA"/>
    <w:rsid w:val="00CF271A"/>
    <w:rsid w:val="00D17721"/>
    <w:rsid w:val="00D3347D"/>
    <w:rsid w:val="00D461D1"/>
    <w:rsid w:val="00DB4C43"/>
    <w:rsid w:val="00DF19E0"/>
    <w:rsid w:val="00E13E73"/>
    <w:rsid w:val="00E2291F"/>
    <w:rsid w:val="00E34503"/>
    <w:rsid w:val="00E36409"/>
    <w:rsid w:val="00E67BC2"/>
    <w:rsid w:val="00ED7451"/>
    <w:rsid w:val="00F46384"/>
    <w:rsid w:val="00FA6A6C"/>
    <w:rsid w:val="00FB652E"/>
    <w:rsid w:val="00FC4F00"/>
    <w:rsid w:val="00FD6BEC"/>
    <w:rsid w:val="00FE0BF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80"/>
    <w:pPr>
      <w:spacing w:after="200" w:line="276" w:lineRule="auto"/>
    </w:pPr>
    <w:rPr>
      <w:rFonts w:cs="Calibri"/>
      <w:lang w:eastAsia="en-US"/>
    </w:rPr>
  </w:style>
  <w:style w:type="paragraph" w:styleId="Titre1">
    <w:name w:val="heading 1"/>
    <w:basedOn w:val="Normal"/>
    <w:next w:val="Normal"/>
    <w:link w:val="Titre1Car"/>
    <w:uiPriority w:val="99"/>
    <w:qFormat/>
    <w:rsid w:val="006B3EC7"/>
    <w:pPr>
      <w:keepNext/>
      <w:keepLines/>
      <w:spacing w:before="480" w:after="0"/>
      <w:outlineLvl w:val="0"/>
    </w:pPr>
    <w:rPr>
      <w:rFonts w:ascii="Cambria" w:eastAsia="Times New Roman" w:hAnsi="Cambria" w:cs="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B3EC7"/>
    <w:rPr>
      <w:rFonts w:ascii="Cambria" w:hAnsi="Cambria" w:cs="Cambria"/>
      <w:b/>
      <w:bCs/>
      <w:color w:val="365F91"/>
      <w:sz w:val="28"/>
      <w:szCs w:val="28"/>
    </w:rPr>
  </w:style>
  <w:style w:type="paragraph" w:styleId="Paragraphedeliste">
    <w:name w:val="List Paragraph"/>
    <w:basedOn w:val="Normal"/>
    <w:uiPriority w:val="99"/>
    <w:qFormat/>
    <w:rsid w:val="0065601F"/>
    <w:pPr>
      <w:ind w:left="720"/>
    </w:pPr>
  </w:style>
  <w:style w:type="character" w:styleId="Lienhypertexte">
    <w:name w:val="Hyperlink"/>
    <w:basedOn w:val="Policepardfaut"/>
    <w:uiPriority w:val="99"/>
    <w:rsid w:val="00C15D73"/>
    <w:rPr>
      <w:color w:val="0000FF"/>
      <w:u w:val="single"/>
    </w:rPr>
  </w:style>
  <w:style w:type="character" w:styleId="Lienhypertextesuivivisit">
    <w:name w:val="FollowedHyperlink"/>
    <w:basedOn w:val="Policepardfaut"/>
    <w:uiPriority w:val="99"/>
    <w:semiHidden/>
    <w:rsid w:val="00C15D73"/>
    <w:rPr>
      <w:color w:val="800080"/>
      <w:u w:val="single"/>
    </w:rPr>
  </w:style>
  <w:style w:type="paragraph" w:styleId="Textedebulles">
    <w:name w:val="Balloon Text"/>
    <w:basedOn w:val="Normal"/>
    <w:link w:val="TextedebullesCar"/>
    <w:uiPriority w:val="99"/>
    <w:semiHidden/>
    <w:rsid w:val="00C15D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15D73"/>
    <w:rPr>
      <w:rFonts w:ascii="Tahoma" w:hAnsi="Tahoma" w:cs="Tahoma"/>
      <w:sz w:val="16"/>
      <w:szCs w:val="16"/>
    </w:rPr>
  </w:style>
  <w:style w:type="table" w:styleId="Grilledutableau">
    <w:name w:val="Table Grid"/>
    <w:basedOn w:val="TableauNormal"/>
    <w:uiPriority w:val="99"/>
    <w:rsid w:val="007168C1"/>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4638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tejustify">
    <w:name w:val="rtejustify"/>
    <w:basedOn w:val="Normal"/>
    <w:uiPriority w:val="99"/>
    <w:rsid w:val="000A796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rsid w:val="00593ACF"/>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593ACF"/>
  </w:style>
  <w:style w:type="paragraph" w:styleId="Pieddepage">
    <w:name w:val="footer"/>
    <w:basedOn w:val="Normal"/>
    <w:link w:val="PieddepageCar"/>
    <w:uiPriority w:val="99"/>
    <w:semiHidden/>
    <w:rsid w:val="00593AC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locked/>
    <w:rsid w:val="00593ACF"/>
  </w:style>
</w:styles>
</file>

<file path=word/webSettings.xml><?xml version="1.0" encoding="utf-8"?>
<w:webSettings xmlns:r="http://schemas.openxmlformats.org/officeDocument/2006/relationships" xmlns:w="http://schemas.openxmlformats.org/wordprocessingml/2006/main">
  <w:divs>
    <w:div w:id="2107191259">
      <w:marLeft w:val="0"/>
      <w:marRight w:val="0"/>
      <w:marTop w:val="0"/>
      <w:marBottom w:val="0"/>
      <w:divBdr>
        <w:top w:val="none" w:sz="0" w:space="0" w:color="auto"/>
        <w:left w:val="none" w:sz="0" w:space="0" w:color="auto"/>
        <w:bottom w:val="none" w:sz="0" w:space="0" w:color="auto"/>
        <w:right w:val="none" w:sz="0" w:space="0" w:color="auto"/>
      </w:divBdr>
    </w:div>
    <w:div w:id="2107191260">
      <w:marLeft w:val="0"/>
      <w:marRight w:val="0"/>
      <w:marTop w:val="0"/>
      <w:marBottom w:val="0"/>
      <w:divBdr>
        <w:top w:val="none" w:sz="0" w:space="0" w:color="auto"/>
        <w:left w:val="none" w:sz="0" w:space="0" w:color="auto"/>
        <w:bottom w:val="none" w:sz="0" w:space="0" w:color="auto"/>
        <w:right w:val="none" w:sz="0" w:space="0" w:color="auto"/>
      </w:divBdr>
    </w:div>
    <w:div w:id="2107191261">
      <w:marLeft w:val="0"/>
      <w:marRight w:val="0"/>
      <w:marTop w:val="0"/>
      <w:marBottom w:val="0"/>
      <w:divBdr>
        <w:top w:val="none" w:sz="0" w:space="0" w:color="auto"/>
        <w:left w:val="none" w:sz="0" w:space="0" w:color="auto"/>
        <w:bottom w:val="none" w:sz="0" w:space="0" w:color="auto"/>
        <w:right w:val="none" w:sz="0" w:space="0" w:color="auto"/>
      </w:divBdr>
    </w:div>
    <w:div w:id="2107191263">
      <w:marLeft w:val="0"/>
      <w:marRight w:val="0"/>
      <w:marTop w:val="0"/>
      <w:marBottom w:val="0"/>
      <w:divBdr>
        <w:top w:val="none" w:sz="0" w:space="0" w:color="auto"/>
        <w:left w:val="none" w:sz="0" w:space="0" w:color="auto"/>
        <w:bottom w:val="none" w:sz="0" w:space="0" w:color="auto"/>
        <w:right w:val="none" w:sz="0" w:space="0" w:color="auto"/>
      </w:divBdr>
    </w:div>
    <w:div w:id="2107191264">
      <w:marLeft w:val="0"/>
      <w:marRight w:val="0"/>
      <w:marTop w:val="0"/>
      <w:marBottom w:val="0"/>
      <w:divBdr>
        <w:top w:val="none" w:sz="0" w:space="0" w:color="auto"/>
        <w:left w:val="none" w:sz="0" w:space="0" w:color="auto"/>
        <w:bottom w:val="none" w:sz="0" w:space="0" w:color="auto"/>
        <w:right w:val="none" w:sz="0" w:space="0" w:color="auto"/>
      </w:divBdr>
    </w:div>
    <w:div w:id="2107191265">
      <w:marLeft w:val="0"/>
      <w:marRight w:val="0"/>
      <w:marTop w:val="0"/>
      <w:marBottom w:val="0"/>
      <w:divBdr>
        <w:top w:val="none" w:sz="0" w:space="0" w:color="auto"/>
        <w:left w:val="none" w:sz="0" w:space="0" w:color="auto"/>
        <w:bottom w:val="none" w:sz="0" w:space="0" w:color="auto"/>
        <w:right w:val="none" w:sz="0" w:space="0" w:color="auto"/>
      </w:divBdr>
    </w:div>
    <w:div w:id="2107191266">
      <w:marLeft w:val="0"/>
      <w:marRight w:val="0"/>
      <w:marTop w:val="0"/>
      <w:marBottom w:val="0"/>
      <w:divBdr>
        <w:top w:val="none" w:sz="0" w:space="0" w:color="auto"/>
        <w:left w:val="none" w:sz="0" w:space="0" w:color="auto"/>
        <w:bottom w:val="none" w:sz="0" w:space="0" w:color="auto"/>
        <w:right w:val="none" w:sz="0" w:space="0" w:color="auto"/>
      </w:divBdr>
    </w:div>
    <w:div w:id="2107191267">
      <w:marLeft w:val="0"/>
      <w:marRight w:val="0"/>
      <w:marTop w:val="0"/>
      <w:marBottom w:val="0"/>
      <w:divBdr>
        <w:top w:val="none" w:sz="0" w:space="0" w:color="auto"/>
        <w:left w:val="none" w:sz="0" w:space="0" w:color="auto"/>
        <w:bottom w:val="none" w:sz="0" w:space="0" w:color="auto"/>
        <w:right w:val="none" w:sz="0" w:space="0" w:color="auto"/>
      </w:divBdr>
    </w:div>
    <w:div w:id="2107191268">
      <w:marLeft w:val="0"/>
      <w:marRight w:val="0"/>
      <w:marTop w:val="0"/>
      <w:marBottom w:val="0"/>
      <w:divBdr>
        <w:top w:val="none" w:sz="0" w:space="0" w:color="auto"/>
        <w:left w:val="none" w:sz="0" w:space="0" w:color="auto"/>
        <w:bottom w:val="none" w:sz="0" w:space="0" w:color="auto"/>
        <w:right w:val="none" w:sz="0" w:space="0" w:color="auto"/>
      </w:divBdr>
    </w:div>
    <w:div w:id="2107191269">
      <w:marLeft w:val="0"/>
      <w:marRight w:val="0"/>
      <w:marTop w:val="0"/>
      <w:marBottom w:val="0"/>
      <w:divBdr>
        <w:top w:val="none" w:sz="0" w:space="0" w:color="auto"/>
        <w:left w:val="none" w:sz="0" w:space="0" w:color="auto"/>
        <w:bottom w:val="none" w:sz="0" w:space="0" w:color="auto"/>
        <w:right w:val="none" w:sz="0" w:space="0" w:color="auto"/>
      </w:divBdr>
      <w:divsChild>
        <w:div w:id="2107191262">
          <w:marLeft w:val="0"/>
          <w:marRight w:val="0"/>
          <w:marTop w:val="0"/>
          <w:marBottom w:val="0"/>
          <w:divBdr>
            <w:top w:val="none" w:sz="0" w:space="0" w:color="auto"/>
            <w:left w:val="none" w:sz="0" w:space="0" w:color="auto"/>
            <w:bottom w:val="none" w:sz="0" w:space="0" w:color="auto"/>
            <w:right w:val="none" w:sz="0" w:space="0" w:color="auto"/>
          </w:divBdr>
        </w:div>
      </w:divsChild>
    </w:div>
    <w:div w:id="2107191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ebdoc.lavoixdunord.fr/grands-reportages/migrants/?_ga=1.69902352.1481014558.144406800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dia.ted.fr/actualites/le-web-doc-tisse-sa-toi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duscol.education.fr/primabord/qu-est-ce-qu-un-web-documentaire" TargetMode="External"/><Relationship Id="rId5" Type="http://schemas.openxmlformats.org/officeDocument/2006/relationships/footnotes" Target="footnotes.xml"/><Relationship Id="rId15" Type="http://schemas.openxmlformats.org/officeDocument/2006/relationships/hyperlink" Target="http://www.moisdudoc.com/spip.php?rubrique427" TargetMode="External"/><Relationship Id="rId10" Type="http://schemas.openxmlformats.org/officeDocument/2006/relationships/hyperlink" Target="https://www.widbook.com/ebook/read/carnet-de-voyage-dun-chevalier-au-moyen-age-groupe-5" TargetMode="External"/><Relationship Id="rId4" Type="http://schemas.openxmlformats.org/officeDocument/2006/relationships/webSettings" Target="webSettings.xml"/><Relationship Id="rId9" Type="http://schemas.openxmlformats.org/officeDocument/2006/relationships/hyperlink" Target="https://www.widbook.com/" TargetMode="External"/><Relationship Id="rId14" Type="http://schemas.openxmlformats.org/officeDocument/2006/relationships/hyperlink" Target="http://www.visapourlimage.com/fr/france_prix.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14</Pages>
  <Words>2611</Words>
  <Characters>15291</Characters>
  <Application>Microsoft Office Word</Application>
  <DocSecurity>0</DocSecurity>
  <Lines>127</Lines>
  <Paragraphs>35</Paragraphs>
  <ScaleCrop>false</ScaleCrop>
  <Company>Hewlett-Packard Company</Company>
  <LinksUpToDate>false</LinksUpToDate>
  <CharactersWithSpaces>17867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audinets</cp:lastModifiedBy>
  <cp:revision>1</cp:revision>
  <cp:lastPrinted>2017-11-29T14:56:00Z</cp:lastPrinted>
  <dcterms:created xsi:type="dcterms:W3CDTF">2017-10-23T08:26:00Z</dcterms:created>
  <dcterms:modified xsi:type="dcterms:W3CDTF">2017-11-30T13:13:00Z</dcterms:modified>
</cp:coreProperties>
</file>